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AD" w:rsidRPr="00A71DAD" w:rsidRDefault="00E2165C" w:rsidP="00A71DAD">
      <w:pPr>
        <w:jc w:val="center"/>
      </w:pPr>
      <w:r>
        <w:rPr>
          <w:b/>
        </w:rPr>
        <w:br/>
      </w:r>
      <w:r w:rsidR="00A71DAD">
        <w:rPr>
          <w:b/>
        </w:rPr>
        <w:t xml:space="preserve">АДМИНИСТРАЦИЯ </w:t>
      </w:r>
      <w:r w:rsidR="00A71DAD" w:rsidRPr="00A71DAD">
        <w:rPr>
          <w:b/>
        </w:rPr>
        <w:t>МУНИЦИПАЛЬНОГО ОБРАЗОВАНИЯ</w:t>
      </w:r>
      <w:r w:rsidR="00A71DAD" w:rsidRPr="00A71DAD">
        <w:rPr>
          <w:b/>
        </w:rPr>
        <w:br/>
        <w:t>СЕВАСТЬЯНОВСКОЕ СЕЛЬСКОЕ ПОСЕЛЕНИЕ</w:t>
      </w:r>
      <w:r w:rsidR="00A71DAD" w:rsidRPr="00A71DAD">
        <w:rPr>
          <w:b/>
        </w:rPr>
        <w:br/>
      </w:r>
      <w:r w:rsidR="00A71DAD" w:rsidRPr="00A71DAD">
        <w:t xml:space="preserve">МУНИЦИПАЛЬНОГО ОБРАЗОВАНИЯ </w:t>
      </w:r>
    </w:p>
    <w:p w:rsidR="00A71DAD" w:rsidRPr="00A71DAD" w:rsidRDefault="00A71DAD" w:rsidP="00A71DAD">
      <w:pPr>
        <w:jc w:val="center"/>
      </w:pPr>
      <w:r w:rsidRPr="00A71DAD">
        <w:t>ПРИОЗЕРСКИЙ МУНИЦИПАЛЬНЫЙ РАЙОН ЛЕНИНГРАДСКОЙ ОБЛАСТИ</w:t>
      </w:r>
    </w:p>
    <w:p w:rsidR="00A71DAD" w:rsidRPr="00A71DAD" w:rsidRDefault="00A71DAD" w:rsidP="00A71DAD">
      <w:pPr>
        <w:jc w:val="center"/>
        <w:rPr>
          <w:b/>
        </w:rPr>
      </w:pPr>
    </w:p>
    <w:p w:rsidR="00A71DAD" w:rsidRPr="00A71DAD" w:rsidRDefault="00A71DAD" w:rsidP="00A71DAD">
      <w:pPr>
        <w:jc w:val="center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  <w:r w:rsidR="00DD75CB">
        <w:rPr>
          <w:b/>
        </w:rPr>
        <w:br/>
      </w:r>
    </w:p>
    <w:p w:rsidR="00B433B5" w:rsidRPr="00DD75CB" w:rsidRDefault="00A71DAD" w:rsidP="00A71DAD">
      <w:pPr>
        <w:outlineLvl w:val="0"/>
      </w:pPr>
      <w:r w:rsidRPr="00DD75CB">
        <w:t xml:space="preserve">от </w:t>
      </w:r>
      <w:r w:rsidR="00DD75CB" w:rsidRPr="00DD75CB">
        <w:t>06 июня 2016</w:t>
      </w:r>
      <w:r w:rsidR="00DD75CB">
        <w:t xml:space="preserve"> года        </w:t>
      </w:r>
      <w:r w:rsidRPr="00DD75CB">
        <w:t xml:space="preserve">                                                                                     </w:t>
      </w:r>
      <w:r w:rsidR="009C5882" w:rsidRPr="00DD75CB">
        <w:t xml:space="preserve">               </w:t>
      </w:r>
      <w:r w:rsidRPr="00DD75CB">
        <w:t xml:space="preserve">  </w:t>
      </w:r>
      <w:r w:rsidR="009C5882" w:rsidRPr="00DD75CB">
        <w:t xml:space="preserve">   </w:t>
      </w:r>
      <w:r w:rsidRPr="00DD75CB">
        <w:t xml:space="preserve"> № </w:t>
      </w:r>
      <w:r w:rsidR="00DD75CB" w:rsidRPr="00DD75CB">
        <w:t xml:space="preserve"> 109</w:t>
      </w:r>
      <w:r w:rsidR="00DD75CB">
        <w:br/>
      </w:r>
      <w:bookmarkStart w:id="0" w:name="_GoBack"/>
      <w:bookmarkEnd w:id="0"/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9"/>
      </w:tblGrid>
      <w:tr w:rsidR="00A71DAD" w:rsidRPr="00DD75CB" w:rsidTr="00DD75CB">
        <w:trPr>
          <w:trHeight w:val="772"/>
        </w:trPr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5CB" w:rsidRPr="00DD75CB" w:rsidRDefault="00DD75CB" w:rsidP="00A71DAD">
            <w:pPr>
              <w:shd w:val="clear" w:color="auto" w:fill="FFFFFF"/>
              <w:ind w:right="374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DD75CB">
              <w:rPr>
                <w:color w:val="000000"/>
                <w:sz w:val="22"/>
                <w:szCs w:val="22"/>
              </w:rPr>
              <w:t xml:space="preserve">О внесении изменений в Постановление главы администрации МО </w:t>
            </w:r>
            <w:proofErr w:type="spellStart"/>
            <w:r w:rsidRPr="00DD75CB">
              <w:rPr>
                <w:color w:val="000000"/>
                <w:sz w:val="22"/>
                <w:szCs w:val="22"/>
              </w:rPr>
              <w:t>Севастьяновское</w:t>
            </w:r>
            <w:proofErr w:type="spellEnd"/>
            <w:r w:rsidRPr="00DD75CB">
              <w:rPr>
                <w:color w:val="000000"/>
                <w:sz w:val="22"/>
                <w:szCs w:val="22"/>
              </w:rPr>
              <w:t xml:space="preserve"> сельское поселение МО </w:t>
            </w:r>
            <w:proofErr w:type="spellStart"/>
            <w:r w:rsidRPr="00DD75CB">
              <w:rPr>
                <w:color w:val="000000"/>
                <w:sz w:val="22"/>
                <w:szCs w:val="22"/>
              </w:rPr>
              <w:t>Приозерский</w:t>
            </w:r>
            <w:proofErr w:type="spellEnd"/>
            <w:r w:rsidRPr="00DD75CB">
              <w:rPr>
                <w:color w:val="000000"/>
                <w:sz w:val="22"/>
                <w:szCs w:val="22"/>
              </w:rPr>
              <w:t xml:space="preserve"> муниципальный район Ленинградской области № 123 от 10.11.2015г. «</w:t>
            </w:r>
            <w:r w:rsidR="00A71DAD" w:rsidRPr="00DD75CB">
              <w:rPr>
                <w:color w:val="000000"/>
                <w:sz w:val="22"/>
                <w:szCs w:val="22"/>
              </w:rPr>
              <w:t>Об утверждении</w:t>
            </w:r>
            <w:r w:rsidR="00A71DAD" w:rsidRPr="00DD75CB">
              <w:rPr>
                <w:color w:val="000000"/>
                <w:spacing w:val="-8"/>
                <w:sz w:val="22"/>
                <w:szCs w:val="22"/>
              </w:rPr>
              <w:t xml:space="preserve"> Пер</w:t>
            </w:r>
            <w:r w:rsidRPr="00DD75CB">
              <w:rPr>
                <w:color w:val="000000"/>
                <w:spacing w:val="-8"/>
                <w:sz w:val="22"/>
                <w:szCs w:val="22"/>
              </w:rPr>
              <w:t xml:space="preserve">ечня муниципального имущества, </w:t>
            </w:r>
            <w:r w:rsidR="00A71DAD" w:rsidRPr="00DD75CB">
              <w:rPr>
                <w:color w:val="000000"/>
                <w:spacing w:val="-8"/>
                <w:sz w:val="22"/>
                <w:szCs w:val="22"/>
              </w:rPr>
              <w:t xml:space="preserve">находящегося в </w:t>
            </w:r>
            <w:r w:rsidR="00A71DAD" w:rsidRPr="00DD75CB">
              <w:rPr>
                <w:color w:val="000000"/>
                <w:spacing w:val="-1"/>
                <w:sz w:val="22"/>
                <w:szCs w:val="22"/>
              </w:rPr>
              <w:t xml:space="preserve">собственности </w:t>
            </w:r>
            <w:r w:rsidR="00A71DAD" w:rsidRPr="00DD75CB">
              <w:rPr>
                <w:color w:val="000000"/>
                <w:spacing w:val="-2"/>
                <w:sz w:val="22"/>
                <w:szCs w:val="22"/>
              </w:rPr>
              <w:t xml:space="preserve">муниципального образования </w:t>
            </w:r>
            <w:proofErr w:type="spellStart"/>
            <w:r w:rsidR="00A71DAD" w:rsidRPr="00DD75CB">
              <w:rPr>
                <w:color w:val="000000"/>
                <w:sz w:val="22"/>
                <w:szCs w:val="22"/>
              </w:rPr>
              <w:t>Севастьяновское</w:t>
            </w:r>
            <w:proofErr w:type="spellEnd"/>
            <w:r w:rsidR="00A71DAD" w:rsidRPr="00DD75CB">
              <w:rPr>
                <w:color w:val="000000"/>
                <w:sz w:val="22"/>
                <w:szCs w:val="22"/>
              </w:rPr>
              <w:t xml:space="preserve"> сельское поселение муниципального образования </w:t>
            </w:r>
            <w:proofErr w:type="spellStart"/>
            <w:r w:rsidR="00A71DAD" w:rsidRPr="00DD75CB">
              <w:rPr>
                <w:color w:val="000000"/>
                <w:sz w:val="22"/>
                <w:szCs w:val="22"/>
              </w:rPr>
              <w:t>Приозерский</w:t>
            </w:r>
            <w:proofErr w:type="spellEnd"/>
            <w:r w:rsidR="00A71DAD" w:rsidRPr="00DD75CB">
              <w:rPr>
                <w:color w:val="000000"/>
                <w:sz w:val="22"/>
                <w:szCs w:val="22"/>
              </w:rPr>
              <w:t xml:space="preserve"> муниципальный район Ленинградской области</w:t>
            </w:r>
            <w:r w:rsidR="00A71DAD" w:rsidRPr="00DD75CB">
              <w:rPr>
                <w:color w:val="000000"/>
                <w:spacing w:val="-1"/>
                <w:sz w:val="22"/>
                <w:szCs w:val="22"/>
              </w:rPr>
              <w:t xml:space="preserve"> и свободного от прав третьих лиц (за </w:t>
            </w:r>
            <w:r w:rsidR="00A71DAD" w:rsidRPr="00DD75CB">
              <w:rPr>
                <w:color w:val="000000"/>
                <w:spacing w:val="-7"/>
                <w:sz w:val="22"/>
                <w:szCs w:val="22"/>
              </w:rPr>
              <w:t>исключением имущественных прав субъектов малого и среднего предпринимательства), предназначенного для предоставления его</w:t>
            </w:r>
            <w:proofErr w:type="gramEnd"/>
            <w:r w:rsidR="00A71DAD" w:rsidRPr="00DD75CB">
              <w:rPr>
                <w:color w:val="000000"/>
                <w:spacing w:val="-7"/>
                <w:sz w:val="22"/>
                <w:szCs w:val="22"/>
              </w:rPr>
              <w:t xml:space="preserve"> во владение и (или) в поль</w:t>
            </w:r>
            <w:r w:rsidR="00A71DAD" w:rsidRPr="00DD75CB">
              <w:rPr>
                <w:color w:val="000000"/>
                <w:spacing w:val="-2"/>
                <w:sz w:val="22"/>
                <w:szCs w:val="22"/>
              </w:rPr>
              <w:t>зование на долгосрочной основе субъектам малого и среднего предпринима</w:t>
            </w:r>
            <w:r w:rsidR="00A71DAD" w:rsidRPr="00DD75CB">
              <w:rPr>
                <w:color w:val="000000"/>
                <w:spacing w:val="-5"/>
                <w:sz w:val="22"/>
                <w:szCs w:val="22"/>
              </w:rPr>
              <w:t xml:space="preserve">тельства и организациям, образующим инфраструктуру поддержки субъектов </w:t>
            </w:r>
            <w:r w:rsidR="00A71DAD" w:rsidRPr="00DD75CB">
              <w:rPr>
                <w:color w:val="000000"/>
                <w:sz w:val="22"/>
                <w:szCs w:val="22"/>
              </w:rPr>
              <w:t>малого и среднего предпринимательства</w:t>
            </w:r>
            <w:r w:rsidRPr="00DD75CB">
              <w:rPr>
                <w:color w:val="000000"/>
                <w:sz w:val="22"/>
                <w:szCs w:val="22"/>
              </w:rPr>
              <w:t>»</w:t>
            </w:r>
          </w:p>
        </w:tc>
      </w:tr>
    </w:tbl>
    <w:p w:rsidR="00A71DAD" w:rsidRPr="00DD75CB" w:rsidRDefault="00A71DAD" w:rsidP="00A71DAD">
      <w:pPr>
        <w:jc w:val="both"/>
      </w:pPr>
    </w:p>
    <w:p w:rsidR="00A71DAD" w:rsidRPr="00DD75CB" w:rsidRDefault="00A71DAD" w:rsidP="00A71DAD">
      <w:pPr>
        <w:jc w:val="both"/>
      </w:pPr>
    </w:p>
    <w:p w:rsidR="00A71DAD" w:rsidRPr="00DD75CB" w:rsidRDefault="00A71DAD" w:rsidP="00A71DAD">
      <w:pPr>
        <w:jc w:val="both"/>
      </w:pPr>
    </w:p>
    <w:p w:rsidR="00A71DAD" w:rsidRPr="00DD75CB" w:rsidRDefault="00A71DAD" w:rsidP="00A71DAD">
      <w:pPr>
        <w:jc w:val="both"/>
      </w:pPr>
    </w:p>
    <w:p w:rsidR="00A71DAD" w:rsidRPr="00DD75CB" w:rsidRDefault="00A71DAD" w:rsidP="00A71DAD">
      <w:pPr>
        <w:jc w:val="both"/>
      </w:pPr>
    </w:p>
    <w:p w:rsidR="00A71DAD" w:rsidRPr="00DD75CB" w:rsidRDefault="00A71DAD" w:rsidP="00A71DAD">
      <w:pPr>
        <w:jc w:val="both"/>
      </w:pPr>
    </w:p>
    <w:p w:rsidR="00A71DAD" w:rsidRPr="00DD75CB" w:rsidRDefault="00A71DAD" w:rsidP="00A71DAD">
      <w:pPr>
        <w:shd w:val="clear" w:color="auto" w:fill="FFFFFF"/>
        <w:jc w:val="both"/>
      </w:pPr>
    </w:p>
    <w:p w:rsidR="00A71DAD" w:rsidRPr="00DD75CB" w:rsidRDefault="00A71DAD" w:rsidP="00A71DAD">
      <w:pPr>
        <w:shd w:val="clear" w:color="auto" w:fill="FFFFFF"/>
        <w:ind w:firstLine="540"/>
        <w:jc w:val="both"/>
      </w:pPr>
    </w:p>
    <w:p w:rsidR="00A71DAD" w:rsidRPr="00DD75CB" w:rsidRDefault="00A71DAD" w:rsidP="00A71DAD">
      <w:pPr>
        <w:shd w:val="clear" w:color="auto" w:fill="FFFFFF"/>
        <w:jc w:val="both"/>
      </w:pPr>
    </w:p>
    <w:p w:rsidR="00A71DAD" w:rsidRPr="00DD75CB" w:rsidRDefault="00A71DAD" w:rsidP="00A71DAD">
      <w:pPr>
        <w:shd w:val="clear" w:color="auto" w:fill="FFFFFF"/>
        <w:jc w:val="both"/>
      </w:pPr>
    </w:p>
    <w:p w:rsidR="00A71DAD" w:rsidRPr="00DD75CB" w:rsidRDefault="00A71DAD" w:rsidP="00A71DAD">
      <w:pPr>
        <w:shd w:val="clear" w:color="auto" w:fill="FFFFFF"/>
        <w:ind w:firstLine="720"/>
        <w:jc w:val="both"/>
        <w:rPr>
          <w:color w:val="000000"/>
          <w:spacing w:val="-7"/>
        </w:rPr>
      </w:pPr>
    </w:p>
    <w:p w:rsidR="00A71DAD" w:rsidRPr="00DD75CB" w:rsidRDefault="00A71DAD" w:rsidP="00E2165C">
      <w:pPr>
        <w:shd w:val="clear" w:color="auto" w:fill="FFFFFF"/>
        <w:jc w:val="both"/>
        <w:rPr>
          <w:color w:val="000000"/>
          <w:spacing w:val="-7"/>
        </w:rPr>
      </w:pPr>
    </w:p>
    <w:p w:rsidR="00DD75CB" w:rsidRPr="00DD75CB" w:rsidRDefault="00DD75CB" w:rsidP="00DD75CB">
      <w:pPr>
        <w:shd w:val="clear" w:color="auto" w:fill="FFFFFF"/>
        <w:jc w:val="both"/>
        <w:rPr>
          <w:color w:val="000000"/>
          <w:spacing w:val="-7"/>
        </w:rPr>
      </w:pPr>
    </w:p>
    <w:p w:rsidR="00DD75CB" w:rsidRPr="00DD75CB" w:rsidRDefault="00DD75CB" w:rsidP="00A71DAD">
      <w:pPr>
        <w:shd w:val="clear" w:color="auto" w:fill="FFFFFF"/>
        <w:ind w:firstLine="720"/>
        <w:jc w:val="both"/>
        <w:rPr>
          <w:color w:val="000000"/>
          <w:spacing w:val="-7"/>
        </w:rPr>
      </w:pPr>
    </w:p>
    <w:p w:rsidR="00A71DAD" w:rsidRPr="00DD75CB" w:rsidRDefault="00A71DAD" w:rsidP="00A71DAD">
      <w:pPr>
        <w:shd w:val="clear" w:color="auto" w:fill="FFFFFF"/>
        <w:ind w:firstLine="720"/>
        <w:jc w:val="both"/>
        <w:rPr>
          <w:color w:val="000000"/>
          <w:spacing w:val="-8"/>
        </w:rPr>
      </w:pPr>
      <w:proofErr w:type="gramStart"/>
      <w:r w:rsidRPr="00DD75CB">
        <w:rPr>
          <w:color w:val="000000"/>
          <w:spacing w:val="-7"/>
        </w:rPr>
        <w:t>В целях совершенствования системы государственно-общественной под</w:t>
      </w:r>
      <w:r w:rsidRPr="00DD75CB">
        <w:rPr>
          <w:color w:val="000000"/>
        </w:rPr>
        <w:t xml:space="preserve">держки малого и среднего предпринимательства в муниципальном образовании </w:t>
      </w:r>
      <w:proofErr w:type="spellStart"/>
      <w:r w:rsidRPr="00DD75CB">
        <w:rPr>
          <w:color w:val="000000"/>
        </w:rPr>
        <w:t>Севастьяновское</w:t>
      </w:r>
      <w:proofErr w:type="spellEnd"/>
      <w:r w:rsidRPr="00DD75CB">
        <w:rPr>
          <w:color w:val="000000"/>
        </w:rPr>
        <w:t xml:space="preserve"> сельское поселение муниципального образования </w:t>
      </w:r>
      <w:proofErr w:type="spellStart"/>
      <w:r w:rsidRPr="00DD75CB">
        <w:rPr>
          <w:color w:val="000000"/>
        </w:rPr>
        <w:t>Приозерский</w:t>
      </w:r>
      <w:proofErr w:type="spellEnd"/>
      <w:r w:rsidRPr="00DD75CB">
        <w:rPr>
          <w:color w:val="000000"/>
        </w:rPr>
        <w:t xml:space="preserve"> муниципальный район Ленинградской области (в </w:t>
      </w:r>
      <w:r w:rsidRPr="00DD75CB">
        <w:rPr>
          <w:color w:val="000000"/>
          <w:spacing w:val="-8"/>
        </w:rPr>
        <w:t xml:space="preserve">части имущественной поддержки), в соответствии с Федеральным законом от </w:t>
      </w:r>
      <w:r w:rsidRPr="00DD75CB">
        <w:rPr>
          <w:color w:val="000000"/>
        </w:rPr>
        <w:t>24 июля 2007 года № 209-ФЗ «О развитии малого и среднего предприниматель</w:t>
      </w:r>
      <w:r w:rsidRPr="00DD75CB">
        <w:rPr>
          <w:color w:val="000000"/>
          <w:spacing w:val="-8"/>
        </w:rPr>
        <w:t>ства в Российской Федерации», Федеральным законом от 22 июля 2008 года № 159-ФЗ «Об особенностях отчуждения недвижимого имущества</w:t>
      </w:r>
      <w:proofErr w:type="gramEnd"/>
      <w:r w:rsidRPr="00DD75CB">
        <w:rPr>
          <w:color w:val="000000"/>
          <w:spacing w:val="-8"/>
        </w:rPr>
        <w:t xml:space="preserve">, </w:t>
      </w:r>
      <w:proofErr w:type="gramStart"/>
      <w:r w:rsidRPr="00DD75CB">
        <w:rPr>
          <w:color w:val="000000"/>
          <w:spacing w:val="-8"/>
        </w:rPr>
        <w:t>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</w:t>
      </w:r>
      <w:r w:rsidR="00E2165C" w:rsidRPr="00DD75CB">
        <w:rPr>
          <w:color w:val="000000"/>
          <w:spacing w:val="-8"/>
        </w:rPr>
        <w:t>ые акты Российской Федерации», в соответствии с Р</w:t>
      </w:r>
      <w:r w:rsidR="00AF1900" w:rsidRPr="00DD75CB">
        <w:rPr>
          <w:color w:val="000000"/>
          <w:spacing w:val="-8"/>
        </w:rPr>
        <w:t>ешением Совета депутатов  № 50</w:t>
      </w:r>
      <w:r w:rsidR="00E2165C" w:rsidRPr="00DD75CB">
        <w:rPr>
          <w:color w:val="000000"/>
          <w:spacing w:val="-8"/>
        </w:rPr>
        <w:t xml:space="preserve"> от 10 ноября 2015 года «</w:t>
      </w:r>
      <w:r w:rsidR="00E2165C" w:rsidRPr="00DD75CB">
        <w:rPr>
          <w:color w:val="000000"/>
        </w:rPr>
        <w:t xml:space="preserve">О порядке формирования, ведения </w:t>
      </w:r>
      <w:r w:rsidR="00E2165C" w:rsidRPr="00DD75CB">
        <w:rPr>
          <w:color w:val="000000"/>
          <w:spacing w:val="1"/>
        </w:rPr>
        <w:t xml:space="preserve">и опубликования перечня </w:t>
      </w:r>
      <w:r w:rsidR="00E2165C" w:rsidRPr="00DD75CB">
        <w:rPr>
          <w:color w:val="000000"/>
          <w:spacing w:val="-1"/>
        </w:rPr>
        <w:t xml:space="preserve">муниципального имущества, находящегося </w:t>
      </w:r>
      <w:r w:rsidR="00E2165C" w:rsidRPr="00DD75CB">
        <w:rPr>
          <w:color w:val="000000"/>
        </w:rPr>
        <w:t xml:space="preserve">в собственности муниципального образования </w:t>
      </w:r>
      <w:proofErr w:type="spellStart"/>
      <w:r w:rsidR="00E2165C" w:rsidRPr="00DD75CB">
        <w:rPr>
          <w:color w:val="000000"/>
        </w:rPr>
        <w:t>Севастьяновское</w:t>
      </w:r>
      <w:proofErr w:type="spellEnd"/>
      <w:r w:rsidR="00E2165C" w:rsidRPr="00DD75CB">
        <w:rPr>
          <w:color w:val="000000"/>
        </w:rPr>
        <w:t xml:space="preserve"> сельское поселение муниципального образования </w:t>
      </w:r>
      <w:proofErr w:type="spellStart"/>
      <w:r w:rsidR="00E2165C" w:rsidRPr="00DD75CB">
        <w:rPr>
          <w:color w:val="000000"/>
        </w:rPr>
        <w:t>Приозерский</w:t>
      </w:r>
      <w:proofErr w:type="spellEnd"/>
      <w:proofErr w:type="gramEnd"/>
      <w:r w:rsidR="00E2165C" w:rsidRPr="00DD75CB">
        <w:rPr>
          <w:color w:val="000000"/>
        </w:rPr>
        <w:t xml:space="preserve"> </w:t>
      </w:r>
      <w:proofErr w:type="gramStart"/>
      <w:r w:rsidR="00E2165C" w:rsidRPr="00DD75CB">
        <w:rPr>
          <w:color w:val="000000"/>
        </w:rPr>
        <w:t xml:space="preserve">муниципальный район Ленинградской области </w:t>
      </w:r>
      <w:r w:rsidR="00E2165C" w:rsidRPr="00DD75CB">
        <w:rPr>
          <w:color w:val="000000"/>
          <w:spacing w:val="-1"/>
        </w:rPr>
        <w:t xml:space="preserve">и свободного от прав третьих лиц (за </w:t>
      </w:r>
      <w:r w:rsidR="00E2165C" w:rsidRPr="00DD75CB">
        <w:rPr>
          <w:color w:val="000000"/>
        </w:rPr>
        <w:t xml:space="preserve">исключением имущественных прав субъектов </w:t>
      </w:r>
      <w:r w:rsidR="00E2165C" w:rsidRPr="00DD75CB">
        <w:rPr>
          <w:color w:val="000000"/>
          <w:spacing w:val="-1"/>
        </w:rPr>
        <w:t xml:space="preserve">малого и среднего предпринимательства), предназначенного для предоставления его во владение и (или) в пользование на долгосрочной </w:t>
      </w:r>
      <w:r w:rsidR="00E2165C" w:rsidRPr="00DD75CB">
        <w:rPr>
          <w:color w:val="000000"/>
          <w:spacing w:val="-2"/>
        </w:rPr>
        <w:t xml:space="preserve">основе субъектам малого и среднего </w:t>
      </w:r>
      <w:r w:rsidR="00E2165C" w:rsidRPr="00DD75CB">
        <w:rPr>
          <w:color w:val="000000"/>
          <w:spacing w:val="1"/>
        </w:rPr>
        <w:t xml:space="preserve">предпринимательства и организациям, </w:t>
      </w:r>
      <w:r w:rsidR="00E2165C" w:rsidRPr="00DD75CB">
        <w:rPr>
          <w:color w:val="000000"/>
          <w:spacing w:val="-1"/>
        </w:rPr>
        <w:t xml:space="preserve">образующим инфраструктуру поддержки </w:t>
      </w:r>
      <w:r w:rsidR="00E2165C" w:rsidRPr="00DD75CB">
        <w:rPr>
          <w:color w:val="000000"/>
          <w:spacing w:val="-2"/>
        </w:rPr>
        <w:t xml:space="preserve">субъектов малого и среднего предпринимательства, </w:t>
      </w:r>
      <w:r w:rsidR="00E2165C" w:rsidRPr="00DD75CB">
        <w:rPr>
          <w:color w:val="000000"/>
          <w:spacing w:val="-1"/>
        </w:rPr>
        <w:t xml:space="preserve">порядке и условиях предоставления в аренду </w:t>
      </w:r>
      <w:r w:rsidR="00E2165C" w:rsidRPr="00DD75CB">
        <w:rPr>
          <w:color w:val="000000"/>
          <w:spacing w:val="1"/>
        </w:rPr>
        <w:t xml:space="preserve">включенного в указанный перечень </w:t>
      </w:r>
      <w:r w:rsidR="00E2165C" w:rsidRPr="00DD75CB">
        <w:rPr>
          <w:color w:val="000000"/>
          <w:spacing w:val="-3"/>
        </w:rPr>
        <w:t xml:space="preserve">имущества», </w:t>
      </w:r>
      <w:r w:rsidR="00E2165C" w:rsidRPr="00DD75CB">
        <w:rPr>
          <w:color w:val="000000"/>
          <w:spacing w:val="-8"/>
        </w:rPr>
        <w:t xml:space="preserve"> </w:t>
      </w:r>
      <w:r w:rsidRPr="00DD75CB">
        <w:rPr>
          <w:color w:val="000000"/>
          <w:spacing w:val="-8"/>
        </w:rPr>
        <w:t>в соответствии</w:t>
      </w:r>
      <w:proofErr w:type="gramEnd"/>
      <w:r w:rsidRPr="00DD75CB">
        <w:rPr>
          <w:color w:val="000000"/>
          <w:spacing w:val="-8"/>
        </w:rPr>
        <w:t xml:space="preserve"> </w:t>
      </w:r>
      <w:r w:rsidR="00E2165C" w:rsidRPr="00DD75CB">
        <w:rPr>
          <w:color w:val="000000"/>
          <w:spacing w:val="-8"/>
        </w:rPr>
        <w:t>с Уставом</w:t>
      </w:r>
      <w:r w:rsidRPr="00DD75CB">
        <w:rPr>
          <w:color w:val="000000"/>
          <w:spacing w:val="-8"/>
        </w:rPr>
        <w:t xml:space="preserve"> муниципального образования </w:t>
      </w:r>
      <w:proofErr w:type="spellStart"/>
      <w:r w:rsidRPr="00DD75CB">
        <w:rPr>
          <w:color w:val="000000"/>
        </w:rPr>
        <w:t>Севастьяновское</w:t>
      </w:r>
      <w:proofErr w:type="spellEnd"/>
      <w:r w:rsidRPr="00DD75CB">
        <w:rPr>
          <w:color w:val="000000"/>
        </w:rPr>
        <w:t xml:space="preserve"> сельское поселение муниципального образования </w:t>
      </w:r>
      <w:proofErr w:type="spellStart"/>
      <w:r w:rsidRPr="00DD75CB">
        <w:rPr>
          <w:color w:val="000000"/>
        </w:rPr>
        <w:t>Приозерский</w:t>
      </w:r>
      <w:proofErr w:type="spellEnd"/>
      <w:r w:rsidRPr="00DD75CB">
        <w:rPr>
          <w:color w:val="000000"/>
        </w:rPr>
        <w:t xml:space="preserve"> муниципальный район Ленинградской области,</w:t>
      </w:r>
      <w:r w:rsidR="00B433B5" w:rsidRPr="00DD75CB">
        <w:rPr>
          <w:color w:val="000000"/>
        </w:rPr>
        <w:t xml:space="preserve"> </w:t>
      </w:r>
      <w:r w:rsidRPr="00DD75CB">
        <w:rPr>
          <w:color w:val="000000"/>
          <w:spacing w:val="-8"/>
        </w:rPr>
        <w:t xml:space="preserve">администрация муниципального образования </w:t>
      </w:r>
      <w:proofErr w:type="spellStart"/>
      <w:r w:rsidRPr="00DD75CB">
        <w:rPr>
          <w:color w:val="000000"/>
          <w:spacing w:val="-8"/>
        </w:rPr>
        <w:t>Севастьяновское</w:t>
      </w:r>
      <w:proofErr w:type="spellEnd"/>
      <w:r w:rsidRPr="00DD75CB">
        <w:rPr>
          <w:color w:val="000000"/>
          <w:spacing w:val="-8"/>
        </w:rPr>
        <w:t xml:space="preserve"> сельское поселение муниципального образования </w:t>
      </w:r>
      <w:proofErr w:type="spellStart"/>
      <w:r w:rsidRPr="00DD75CB">
        <w:rPr>
          <w:color w:val="000000"/>
          <w:spacing w:val="-8"/>
        </w:rPr>
        <w:t>Приозерский</w:t>
      </w:r>
      <w:proofErr w:type="spellEnd"/>
      <w:r w:rsidRPr="00DD75CB">
        <w:rPr>
          <w:color w:val="000000"/>
          <w:spacing w:val="-8"/>
        </w:rPr>
        <w:t xml:space="preserve"> муниципальный район Ленинградской области ПОСТАНО</w:t>
      </w:r>
      <w:r w:rsidR="00DD75CB" w:rsidRPr="00DD75CB">
        <w:rPr>
          <w:color w:val="000000"/>
          <w:spacing w:val="-8"/>
        </w:rPr>
        <w:t>В</w:t>
      </w:r>
      <w:r w:rsidRPr="00DD75CB">
        <w:rPr>
          <w:color w:val="000000"/>
          <w:spacing w:val="-8"/>
        </w:rPr>
        <w:t>ЛЯЕТ:</w:t>
      </w:r>
    </w:p>
    <w:p w:rsidR="00DD75CB" w:rsidRPr="00DD75CB" w:rsidRDefault="00DD75CB" w:rsidP="00A71DAD">
      <w:pPr>
        <w:pStyle w:val="a4"/>
        <w:numPr>
          <w:ilvl w:val="0"/>
          <w:numId w:val="1"/>
        </w:numPr>
        <w:shd w:val="clear" w:color="auto" w:fill="FFFFFF"/>
        <w:tabs>
          <w:tab w:val="left" w:pos="1834"/>
        </w:tabs>
        <w:spacing w:line="317" w:lineRule="exact"/>
        <w:jc w:val="both"/>
      </w:pPr>
      <w:proofErr w:type="gramStart"/>
      <w:r w:rsidRPr="00DD75CB">
        <w:t xml:space="preserve">Исключить из </w:t>
      </w:r>
      <w:r w:rsidR="00362FD7">
        <w:rPr>
          <w:color w:val="000000"/>
          <w:spacing w:val="-8"/>
        </w:rPr>
        <w:t>Перечня</w:t>
      </w:r>
      <w:r w:rsidR="00362FD7" w:rsidRPr="00DD75CB">
        <w:rPr>
          <w:color w:val="000000"/>
          <w:spacing w:val="-8"/>
        </w:rPr>
        <w:t xml:space="preserve"> муниципального имущества, находящегося в </w:t>
      </w:r>
      <w:r w:rsidR="00362FD7" w:rsidRPr="00DD75CB">
        <w:rPr>
          <w:color w:val="000000"/>
          <w:spacing w:val="-1"/>
        </w:rPr>
        <w:t xml:space="preserve">собственности </w:t>
      </w:r>
      <w:r w:rsidR="00362FD7" w:rsidRPr="00DD75CB">
        <w:rPr>
          <w:color w:val="000000"/>
          <w:spacing w:val="-2"/>
        </w:rPr>
        <w:t xml:space="preserve">муниципального образования </w:t>
      </w:r>
      <w:proofErr w:type="spellStart"/>
      <w:r w:rsidR="00362FD7" w:rsidRPr="00DD75CB">
        <w:rPr>
          <w:color w:val="000000"/>
        </w:rPr>
        <w:t>Севастьяновское</w:t>
      </w:r>
      <w:proofErr w:type="spellEnd"/>
      <w:r w:rsidR="00362FD7" w:rsidRPr="00DD75CB">
        <w:rPr>
          <w:color w:val="000000"/>
        </w:rPr>
        <w:t xml:space="preserve"> сельское поселение муниципального образования </w:t>
      </w:r>
      <w:proofErr w:type="spellStart"/>
      <w:r w:rsidR="00362FD7" w:rsidRPr="00DD75CB">
        <w:rPr>
          <w:color w:val="000000"/>
        </w:rPr>
        <w:t>Приозерский</w:t>
      </w:r>
      <w:proofErr w:type="spellEnd"/>
      <w:r w:rsidR="00362FD7" w:rsidRPr="00DD75CB">
        <w:rPr>
          <w:color w:val="000000"/>
        </w:rPr>
        <w:t xml:space="preserve"> муниципальный район Ленинградской области</w:t>
      </w:r>
      <w:r w:rsidR="00362FD7" w:rsidRPr="00DD75CB">
        <w:rPr>
          <w:color w:val="000000"/>
          <w:spacing w:val="-1"/>
        </w:rPr>
        <w:t xml:space="preserve"> и свободного от прав третьих лиц (за </w:t>
      </w:r>
      <w:r w:rsidR="00362FD7" w:rsidRPr="00DD75CB">
        <w:rPr>
          <w:color w:val="000000"/>
          <w:spacing w:val="-7"/>
        </w:rPr>
        <w:t>исключением имущественных прав субъектов малого и среднего предпринимательства), предназначенного для предоставления его во владение и (или) в поль</w:t>
      </w:r>
      <w:r w:rsidR="00362FD7" w:rsidRPr="00DD75CB">
        <w:rPr>
          <w:color w:val="000000"/>
          <w:spacing w:val="-2"/>
        </w:rPr>
        <w:t>зование на долгосрочной основе субъектам малого и среднего предпринима</w:t>
      </w:r>
      <w:r w:rsidR="00362FD7" w:rsidRPr="00DD75CB">
        <w:rPr>
          <w:color w:val="000000"/>
          <w:spacing w:val="-5"/>
        </w:rPr>
        <w:t xml:space="preserve">тельства и организациям, образующим инфраструктуру поддержки субъектов </w:t>
      </w:r>
      <w:r w:rsidR="00362FD7" w:rsidRPr="00DD75CB">
        <w:rPr>
          <w:color w:val="000000"/>
        </w:rPr>
        <w:t>малого</w:t>
      </w:r>
      <w:proofErr w:type="gramEnd"/>
      <w:r w:rsidR="00362FD7" w:rsidRPr="00DD75CB">
        <w:rPr>
          <w:color w:val="000000"/>
        </w:rPr>
        <w:t xml:space="preserve"> </w:t>
      </w:r>
      <w:proofErr w:type="gramStart"/>
      <w:r w:rsidR="00362FD7" w:rsidRPr="00DD75CB">
        <w:rPr>
          <w:color w:val="000000"/>
        </w:rPr>
        <w:t>и среднего предпринимательства</w:t>
      </w:r>
      <w:r w:rsidR="00362FD7">
        <w:rPr>
          <w:color w:val="000000"/>
        </w:rPr>
        <w:t xml:space="preserve">, </w:t>
      </w:r>
      <w:r w:rsidR="00362FD7">
        <w:t>п</w:t>
      </w:r>
      <w:r w:rsidRPr="00DD75CB">
        <w:t>риложе</w:t>
      </w:r>
      <w:r w:rsidR="00362FD7">
        <w:t>ние</w:t>
      </w:r>
      <w:r w:rsidRPr="00DD75CB">
        <w:t xml:space="preserve"> 1</w:t>
      </w:r>
      <w:r w:rsidR="00362FD7">
        <w:t>,</w:t>
      </w:r>
      <w:r w:rsidR="00362FD7">
        <w:br/>
      </w:r>
      <w:r w:rsidRPr="00DD75CB">
        <w:rPr>
          <w:color w:val="000000"/>
        </w:rPr>
        <w:t>Постановления</w:t>
      </w:r>
      <w:r w:rsidRPr="00DD75CB">
        <w:rPr>
          <w:color w:val="000000"/>
        </w:rPr>
        <w:t xml:space="preserve"> главы администрации МО </w:t>
      </w:r>
      <w:proofErr w:type="spellStart"/>
      <w:r w:rsidRPr="00DD75CB">
        <w:rPr>
          <w:color w:val="000000"/>
        </w:rPr>
        <w:t>Севастьяновское</w:t>
      </w:r>
      <w:proofErr w:type="spellEnd"/>
      <w:r w:rsidRPr="00DD75CB">
        <w:rPr>
          <w:color w:val="000000"/>
        </w:rPr>
        <w:t xml:space="preserve"> сельское поселение МО </w:t>
      </w:r>
      <w:proofErr w:type="spellStart"/>
      <w:r w:rsidRPr="00DD75CB">
        <w:rPr>
          <w:color w:val="000000"/>
        </w:rPr>
        <w:lastRenderedPageBreak/>
        <w:t>Приозерский</w:t>
      </w:r>
      <w:proofErr w:type="spellEnd"/>
      <w:r w:rsidRPr="00DD75CB">
        <w:rPr>
          <w:color w:val="000000"/>
        </w:rPr>
        <w:t xml:space="preserve"> муниципальный район Ленинградской области № 123 от 10.11.2015г. «Об утверждении</w:t>
      </w:r>
      <w:r w:rsidRPr="00DD75CB">
        <w:rPr>
          <w:color w:val="000000"/>
          <w:spacing w:val="-8"/>
        </w:rPr>
        <w:t xml:space="preserve"> Перечня муниципального имущества, находящегося в </w:t>
      </w:r>
      <w:r w:rsidRPr="00DD75CB">
        <w:rPr>
          <w:color w:val="000000"/>
          <w:spacing w:val="-1"/>
        </w:rPr>
        <w:t xml:space="preserve">собственности </w:t>
      </w:r>
      <w:r w:rsidRPr="00DD75CB">
        <w:rPr>
          <w:color w:val="000000"/>
          <w:spacing w:val="-2"/>
        </w:rPr>
        <w:t xml:space="preserve">муниципального образования </w:t>
      </w:r>
      <w:proofErr w:type="spellStart"/>
      <w:r w:rsidRPr="00DD75CB">
        <w:rPr>
          <w:color w:val="000000"/>
        </w:rPr>
        <w:t>Севастьяновское</w:t>
      </w:r>
      <w:proofErr w:type="spellEnd"/>
      <w:r w:rsidRPr="00DD75CB">
        <w:rPr>
          <w:color w:val="000000"/>
        </w:rPr>
        <w:t xml:space="preserve"> сельское поселение муниципального образования </w:t>
      </w:r>
      <w:proofErr w:type="spellStart"/>
      <w:r w:rsidRPr="00DD75CB">
        <w:rPr>
          <w:color w:val="000000"/>
        </w:rPr>
        <w:t>Приозерский</w:t>
      </w:r>
      <w:proofErr w:type="spellEnd"/>
      <w:r w:rsidRPr="00DD75CB">
        <w:rPr>
          <w:color w:val="000000"/>
        </w:rPr>
        <w:t xml:space="preserve"> муниципальный район Ленинградской области</w:t>
      </w:r>
      <w:r w:rsidRPr="00DD75CB">
        <w:rPr>
          <w:color w:val="000000"/>
          <w:spacing w:val="-1"/>
        </w:rPr>
        <w:t xml:space="preserve"> и свободного от прав третьих лиц (за </w:t>
      </w:r>
      <w:r w:rsidRPr="00DD75CB">
        <w:rPr>
          <w:color w:val="000000"/>
          <w:spacing w:val="-7"/>
        </w:rPr>
        <w:t>исключением имущественных прав субъектов малого и среднего предпринимательства), предназначенного для предоставления</w:t>
      </w:r>
      <w:proofErr w:type="gramEnd"/>
      <w:r w:rsidRPr="00DD75CB">
        <w:rPr>
          <w:color w:val="000000"/>
          <w:spacing w:val="-7"/>
        </w:rPr>
        <w:t xml:space="preserve"> его во владение и (или) в поль</w:t>
      </w:r>
      <w:r w:rsidRPr="00DD75CB">
        <w:rPr>
          <w:color w:val="000000"/>
          <w:spacing w:val="-2"/>
        </w:rPr>
        <w:t>зование на долгосрочной основе субъектам малого и среднего предпринима</w:t>
      </w:r>
      <w:r w:rsidRPr="00DD75CB">
        <w:rPr>
          <w:color w:val="000000"/>
          <w:spacing w:val="-5"/>
        </w:rPr>
        <w:t xml:space="preserve">тельства и организациям, образующим инфраструктуру поддержки субъектов </w:t>
      </w:r>
      <w:r w:rsidRPr="00DD75CB">
        <w:rPr>
          <w:color w:val="000000"/>
        </w:rPr>
        <w:t>малого и среднего предпринимательства»</w:t>
      </w:r>
      <w:r w:rsidR="00362FD7">
        <w:rPr>
          <w:color w:val="000000"/>
        </w:rPr>
        <w:t xml:space="preserve">, </w:t>
      </w:r>
      <w:r w:rsidRPr="00DD75CB">
        <w:rPr>
          <w:color w:val="000000"/>
        </w:rPr>
        <w:t xml:space="preserve"> </w:t>
      </w:r>
      <w:r w:rsidR="00DA67CA">
        <w:rPr>
          <w:color w:val="000000"/>
        </w:rPr>
        <w:t>пункт</w:t>
      </w:r>
      <w:r w:rsidRPr="00DD75CB">
        <w:rPr>
          <w:color w:val="000000"/>
        </w:rPr>
        <w:t xml:space="preserve"> </w:t>
      </w:r>
      <w:r w:rsidR="00DA67CA">
        <w:rPr>
          <w:color w:val="000000"/>
        </w:rPr>
        <w:t xml:space="preserve">3 нежилое здание, расположенное по адресу: Ленинградская область, </w:t>
      </w:r>
      <w:proofErr w:type="spellStart"/>
      <w:r w:rsidR="00DA67CA">
        <w:rPr>
          <w:color w:val="000000"/>
        </w:rPr>
        <w:t>Приозерский</w:t>
      </w:r>
      <w:proofErr w:type="spellEnd"/>
      <w:r w:rsidR="00DA67CA">
        <w:rPr>
          <w:color w:val="000000"/>
        </w:rPr>
        <w:t xml:space="preserve"> район, </w:t>
      </w:r>
      <w:proofErr w:type="spellStart"/>
      <w:r w:rsidR="00DA67CA">
        <w:rPr>
          <w:color w:val="000000"/>
        </w:rPr>
        <w:t>пос</w:t>
      </w:r>
      <w:proofErr w:type="gramStart"/>
      <w:r w:rsidR="00DA67CA">
        <w:rPr>
          <w:color w:val="000000"/>
        </w:rPr>
        <w:t>.Б</w:t>
      </w:r>
      <w:proofErr w:type="gramEnd"/>
      <w:r w:rsidR="00DA67CA">
        <w:rPr>
          <w:color w:val="000000"/>
        </w:rPr>
        <w:t>ерёзово</w:t>
      </w:r>
      <w:proofErr w:type="spellEnd"/>
      <w:r w:rsidR="00DA67CA">
        <w:rPr>
          <w:color w:val="000000"/>
        </w:rPr>
        <w:t xml:space="preserve">, </w:t>
      </w:r>
      <w:proofErr w:type="spellStart"/>
      <w:r w:rsidR="00DA67CA">
        <w:rPr>
          <w:color w:val="000000"/>
        </w:rPr>
        <w:t>ул.Ладожская</w:t>
      </w:r>
      <w:proofErr w:type="spellEnd"/>
      <w:r w:rsidR="00DA67CA">
        <w:rPr>
          <w:color w:val="000000"/>
        </w:rPr>
        <w:t>, д. 9.</w:t>
      </w:r>
    </w:p>
    <w:p w:rsidR="00A71DAD" w:rsidRPr="00DD75CB" w:rsidRDefault="00A71DAD" w:rsidP="00A71DAD">
      <w:pPr>
        <w:pStyle w:val="a4"/>
        <w:numPr>
          <w:ilvl w:val="0"/>
          <w:numId w:val="1"/>
        </w:numPr>
        <w:shd w:val="clear" w:color="auto" w:fill="FFFFFF"/>
        <w:tabs>
          <w:tab w:val="left" w:pos="1834"/>
        </w:tabs>
        <w:spacing w:line="317" w:lineRule="exact"/>
        <w:jc w:val="both"/>
      </w:pPr>
      <w:proofErr w:type="gramStart"/>
      <w:r w:rsidRPr="00DD75CB">
        <w:rPr>
          <w:color w:val="000000"/>
          <w:spacing w:val="-8"/>
        </w:rPr>
        <w:t xml:space="preserve">Утвердить перечень муниципального имущества, находящегося в </w:t>
      </w:r>
      <w:r w:rsidRPr="00DD75CB">
        <w:rPr>
          <w:color w:val="000000"/>
          <w:spacing w:val="-1"/>
        </w:rPr>
        <w:t xml:space="preserve">собственности </w:t>
      </w:r>
      <w:r w:rsidRPr="00DD75CB">
        <w:rPr>
          <w:color w:val="000000"/>
          <w:spacing w:val="-2"/>
        </w:rPr>
        <w:t xml:space="preserve">муниципального образования </w:t>
      </w:r>
      <w:proofErr w:type="spellStart"/>
      <w:r w:rsidRPr="00DD75CB">
        <w:rPr>
          <w:color w:val="000000"/>
        </w:rPr>
        <w:t>Севастьяновское</w:t>
      </w:r>
      <w:proofErr w:type="spellEnd"/>
      <w:r w:rsidRPr="00DD75CB">
        <w:rPr>
          <w:color w:val="000000"/>
        </w:rPr>
        <w:t xml:space="preserve"> сельское поселение муниципального образования </w:t>
      </w:r>
      <w:proofErr w:type="spellStart"/>
      <w:r w:rsidRPr="00DD75CB">
        <w:rPr>
          <w:color w:val="000000"/>
        </w:rPr>
        <w:t>Приозерский</w:t>
      </w:r>
      <w:proofErr w:type="spellEnd"/>
      <w:r w:rsidRPr="00DD75CB">
        <w:rPr>
          <w:color w:val="000000"/>
        </w:rPr>
        <w:t xml:space="preserve"> муниципальный район Ленинградской области</w:t>
      </w:r>
      <w:r w:rsidRPr="00DD75CB">
        <w:rPr>
          <w:color w:val="000000"/>
          <w:spacing w:val="-1"/>
        </w:rPr>
        <w:t xml:space="preserve"> и свободного от прав третьих лиц (за </w:t>
      </w:r>
      <w:r w:rsidRPr="00DD75CB">
        <w:rPr>
          <w:color w:val="000000"/>
          <w:spacing w:val="-7"/>
        </w:rPr>
        <w:t>исключением имущественных прав субъектов малого и среднего предпринимательства), предназначенного для предоставления его во владение и (или) в поль</w:t>
      </w:r>
      <w:r w:rsidRPr="00DD75CB">
        <w:rPr>
          <w:color w:val="000000"/>
          <w:spacing w:val="-2"/>
        </w:rPr>
        <w:t>зование на долгосрочной основе субъектам малого и среднего предпринима</w:t>
      </w:r>
      <w:r w:rsidRPr="00DD75CB">
        <w:rPr>
          <w:color w:val="000000"/>
          <w:spacing w:val="-5"/>
        </w:rPr>
        <w:t xml:space="preserve">тельства и организациям, образующим инфраструктуру поддержки субъектов </w:t>
      </w:r>
      <w:r w:rsidRPr="00DD75CB">
        <w:rPr>
          <w:color w:val="000000"/>
        </w:rPr>
        <w:t>малого и</w:t>
      </w:r>
      <w:proofErr w:type="gramEnd"/>
      <w:r w:rsidRPr="00DD75CB">
        <w:rPr>
          <w:color w:val="000000"/>
        </w:rPr>
        <w:t xml:space="preserve"> среднего предпринимательства, </w:t>
      </w:r>
      <w:r w:rsidR="00DD75CB" w:rsidRPr="00DD75CB">
        <w:rPr>
          <w:color w:val="000000"/>
        </w:rPr>
        <w:t xml:space="preserve">в новой редакции, </w:t>
      </w:r>
      <w:r w:rsidR="00362FD7">
        <w:rPr>
          <w:color w:val="000000"/>
        </w:rPr>
        <w:t>согласно приложению 1</w:t>
      </w:r>
      <w:r w:rsidRPr="00DD75CB">
        <w:rPr>
          <w:color w:val="000000"/>
        </w:rPr>
        <w:t>.</w:t>
      </w:r>
    </w:p>
    <w:p w:rsidR="00A71DAD" w:rsidRPr="00DD75CB" w:rsidRDefault="00A71DAD" w:rsidP="00A71DAD">
      <w:pPr>
        <w:pStyle w:val="a4"/>
        <w:numPr>
          <w:ilvl w:val="0"/>
          <w:numId w:val="1"/>
        </w:numPr>
        <w:shd w:val="clear" w:color="auto" w:fill="FFFFFF"/>
        <w:tabs>
          <w:tab w:val="left" w:pos="1834"/>
        </w:tabs>
        <w:spacing w:line="317" w:lineRule="exact"/>
        <w:jc w:val="both"/>
      </w:pPr>
      <w:r w:rsidRPr="00DD75CB">
        <w:rPr>
          <w:color w:val="000000"/>
        </w:rPr>
        <w:t xml:space="preserve">Данное постановление </w:t>
      </w:r>
      <w:r w:rsidRPr="00DD75CB">
        <w:rPr>
          <w:color w:val="000000"/>
          <w:spacing w:val="-6"/>
        </w:rPr>
        <w:t>под</w:t>
      </w:r>
      <w:r w:rsidR="00DD75CB">
        <w:rPr>
          <w:color w:val="000000"/>
          <w:spacing w:val="-6"/>
        </w:rPr>
        <w:t>лежи</w:t>
      </w:r>
      <w:r w:rsidRPr="00DD75CB">
        <w:rPr>
          <w:color w:val="000000"/>
          <w:spacing w:val="-6"/>
        </w:rPr>
        <w:t>т опубликованию  в средствах массовой информации  в сети Интернет: на официальном сайте а</w:t>
      </w:r>
      <w:r w:rsidRPr="00DD75CB">
        <w:rPr>
          <w:color w:val="000000"/>
          <w:spacing w:val="-7"/>
        </w:rPr>
        <w:t xml:space="preserve">дминистрации </w:t>
      </w:r>
      <w:r w:rsidRPr="00DD75CB">
        <w:rPr>
          <w:bCs/>
          <w:color w:val="000000"/>
          <w:spacing w:val="-8"/>
        </w:rPr>
        <w:t xml:space="preserve">муниципального образования </w:t>
      </w:r>
      <w:proofErr w:type="spellStart"/>
      <w:r w:rsidRPr="00DD75CB">
        <w:rPr>
          <w:bCs/>
          <w:color w:val="000000"/>
          <w:spacing w:val="-8"/>
        </w:rPr>
        <w:t>Севастьяновское</w:t>
      </w:r>
      <w:proofErr w:type="spellEnd"/>
      <w:r w:rsidRPr="00DD75CB">
        <w:rPr>
          <w:bCs/>
          <w:color w:val="000000"/>
          <w:spacing w:val="-8"/>
        </w:rPr>
        <w:t xml:space="preserve"> сельское поселение  </w:t>
      </w:r>
      <w:hyperlink r:id="rId6" w:history="1">
        <w:r w:rsidRPr="00DD75CB">
          <w:rPr>
            <w:rStyle w:val="a5"/>
            <w:bCs/>
            <w:spacing w:val="-8"/>
          </w:rPr>
          <w:t>http://sevastyanovo.ru/</w:t>
        </w:r>
      </w:hyperlink>
      <w:r w:rsidRPr="00DD75CB">
        <w:rPr>
          <w:bCs/>
          <w:color w:val="000000"/>
          <w:spacing w:val="-8"/>
        </w:rPr>
        <w:t xml:space="preserve"> и на официальном сайте </w:t>
      </w:r>
      <w:proofErr w:type="spellStart"/>
      <w:r w:rsidRPr="00DD75CB">
        <w:rPr>
          <w:bCs/>
          <w:color w:val="000000"/>
          <w:spacing w:val="-8"/>
        </w:rPr>
        <w:t>Леноблинформ</w:t>
      </w:r>
      <w:proofErr w:type="spellEnd"/>
      <w:r w:rsidRPr="00DD75CB">
        <w:rPr>
          <w:bCs/>
          <w:color w:val="000000"/>
          <w:spacing w:val="-8"/>
        </w:rPr>
        <w:t xml:space="preserve"> </w:t>
      </w:r>
      <w:hyperlink r:id="rId7" w:history="1">
        <w:r w:rsidRPr="00DD75CB">
          <w:rPr>
            <w:rStyle w:val="a5"/>
            <w:bCs/>
            <w:spacing w:val="-8"/>
          </w:rPr>
          <w:t>http://www.lenoblinform.ru/</w:t>
        </w:r>
      </w:hyperlink>
    </w:p>
    <w:p w:rsidR="00A71DAD" w:rsidRPr="00DD75CB" w:rsidRDefault="00A71DAD" w:rsidP="00A71DAD">
      <w:pPr>
        <w:pStyle w:val="a4"/>
        <w:numPr>
          <w:ilvl w:val="0"/>
          <w:numId w:val="1"/>
        </w:numPr>
        <w:shd w:val="clear" w:color="auto" w:fill="FFFFFF"/>
        <w:tabs>
          <w:tab w:val="left" w:pos="1834"/>
        </w:tabs>
        <w:spacing w:line="317" w:lineRule="exact"/>
        <w:jc w:val="both"/>
      </w:pPr>
      <w:proofErr w:type="gramStart"/>
      <w:r w:rsidRPr="00DD75CB">
        <w:t>Контроль за</w:t>
      </w:r>
      <w:proofErr w:type="gramEnd"/>
      <w:r w:rsidRPr="00DD75CB">
        <w:t xml:space="preserve"> исполнением настоящего постановления оставляю за собой.</w:t>
      </w:r>
    </w:p>
    <w:p w:rsidR="00DD75CB" w:rsidRDefault="00DD75CB" w:rsidP="00A71DAD">
      <w:pPr>
        <w:ind w:left="720"/>
        <w:outlineLvl w:val="0"/>
      </w:pPr>
      <w:r>
        <w:br/>
        <w:t xml:space="preserve">     </w:t>
      </w:r>
    </w:p>
    <w:p w:rsidR="00DD75CB" w:rsidRDefault="00DD75CB" w:rsidP="00A71DAD">
      <w:pPr>
        <w:ind w:left="720"/>
        <w:outlineLvl w:val="0"/>
      </w:pPr>
    </w:p>
    <w:p w:rsidR="00362FD7" w:rsidRDefault="00362FD7" w:rsidP="00A71DAD">
      <w:pPr>
        <w:ind w:left="720"/>
        <w:outlineLvl w:val="0"/>
      </w:pPr>
    </w:p>
    <w:p w:rsidR="00DD75CB" w:rsidRDefault="00DD75CB" w:rsidP="00A71DAD">
      <w:pPr>
        <w:ind w:left="720"/>
        <w:outlineLvl w:val="0"/>
      </w:pPr>
      <w:r>
        <w:br/>
        <w:t xml:space="preserve">     </w:t>
      </w:r>
    </w:p>
    <w:p w:rsidR="00A71DAD" w:rsidRPr="00DD75CB" w:rsidRDefault="00DD75CB" w:rsidP="00A71DAD">
      <w:pPr>
        <w:ind w:left="720"/>
        <w:outlineLvl w:val="0"/>
      </w:pPr>
      <w:r>
        <w:t xml:space="preserve">  </w:t>
      </w:r>
      <w:r w:rsidR="00A71DAD" w:rsidRPr="00DD75CB">
        <w:t xml:space="preserve"> </w:t>
      </w:r>
      <w:proofErr w:type="spellStart"/>
      <w:r w:rsidR="00A71DAD" w:rsidRPr="00DD75CB">
        <w:t>и.о</w:t>
      </w:r>
      <w:proofErr w:type="spellEnd"/>
      <w:r w:rsidR="00A71DAD" w:rsidRPr="00DD75CB">
        <w:t>. Главы администрации</w:t>
      </w:r>
      <w:r>
        <w:br/>
        <w:t xml:space="preserve">   МО </w:t>
      </w:r>
      <w:proofErr w:type="spellStart"/>
      <w:r>
        <w:t>Севастьяновское</w:t>
      </w:r>
      <w:proofErr w:type="spellEnd"/>
      <w:r>
        <w:t xml:space="preserve"> сельское поселение</w:t>
      </w:r>
      <w:r w:rsidR="00A71DAD" w:rsidRPr="00DD75CB">
        <w:t xml:space="preserve">:                                   </w:t>
      </w:r>
      <w:r w:rsidR="009C5882" w:rsidRPr="00DD75CB">
        <w:t xml:space="preserve">            </w:t>
      </w:r>
      <w:r w:rsidR="00A71DAD" w:rsidRPr="00DD75CB">
        <w:t xml:space="preserve">   </w:t>
      </w:r>
      <w:proofErr w:type="spellStart"/>
      <w:r w:rsidR="00A71DAD" w:rsidRPr="00DD75CB">
        <w:t>В.В.Романова</w:t>
      </w:r>
      <w:proofErr w:type="spellEnd"/>
    </w:p>
    <w:p w:rsidR="00A71DAD" w:rsidRPr="00DD75CB" w:rsidRDefault="00A71DAD" w:rsidP="00A71DAD">
      <w:pPr>
        <w:jc w:val="both"/>
        <w:outlineLvl w:val="0"/>
      </w:pPr>
    </w:p>
    <w:p w:rsidR="00A71DAD" w:rsidRDefault="00A71DAD" w:rsidP="00A71DAD">
      <w:pPr>
        <w:ind w:left="720"/>
        <w:jc w:val="both"/>
        <w:outlineLvl w:val="0"/>
        <w:rPr>
          <w:sz w:val="16"/>
          <w:szCs w:val="16"/>
        </w:rPr>
      </w:pPr>
    </w:p>
    <w:p w:rsidR="00B433B5" w:rsidRDefault="00DD75CB" w:rsidP="00A71DAD">
      <w:pPr>
        <w:ind w:left="72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D75CB" w:rsidRDefault="00DD75CB" w:rsidP="00A71DAD">
      <w:pPr>
        <w:ind w:left="720"/>
        <w:jc w:val="both"/>
        <w:outlineLvl w:val="0"/>
        <w:rPr>
          <w:sz w:val="16"/>
          <w:szCs w:val="16"/>
        </w:rPr>
      </w:pPr>
    </w:p>
    <w:p w:rsidR="00DD75CB" w:rsidRDefault="00DD75CB" w:rsidP="00A71DAD">
      <w:pPr>
        <w:ind w:left="720"/>
        <w:jc w:val="both"/>
        <w:outlineLvl w:val="0"/>
        <w:rPr>
          <w:sz w:val="16"/>
          <w:szCs w:val="16"/>
        </w:rPr>
      </w:pPr>
    </w:p>
    <w:p w:rsidR="00DD75CB" w:rsidRDefault="00DD75CB" w:rsidP="00A71DAD">
      <w:pPr>
        <w:ind w:left="720"/>
        <w:jc w:val="both"/>
        <w:outlineLvl w:val="0"/>
        <w:rPr>
          <w:sz w:val="16"/>
          <w:szCs w:val="16"/>
        </w:rPr>
      </w:pPr>
    </w:p>
    <w:p w:rsidR="00DD75CB" w:rsidRDefault="00DD75CB" w:rsidP="00A71DAD">
      <w:pPr>
        <w:ind w:left="720"/>
        <w:jc w:val="both"/>
        <w:outlineLvl w:val="0"/>
        <w:rPr>
          <w:sz w:val="16"/>
          <w:szCs w:val="16"/>
        </w:rPr>
      </w:pPr>
    </w:p>
    <w:p w:rsidR="00DD75CB" w:rsidRDefault="00DD75CB" w:rsidP="00A71DAD">
      <w:pPr>
        <w:ind w:left="72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</w:p>
    <w:p w:rsidR="00DD75CB" w:rsidRDefault="00DD75CB" w:rsidP="00A71DAD">
      <w:pPr>
        <w:ind w:left="720"/>
        <w:jc w:val="both"/>
        <w:outlineLvl w:val="0"/>
        <w:rPr>
          <w:sz w:val="16"/>
          <w:szCs w:val="16"/>
        </w:rPr>
      </w:pPr>
    </w:p>
    <w:p w:rsidR="00DD75CB" w:rsidRDefault="00DD75CB" w:rsidP="00A71DAD">
      <w:pPr>
        <w:ind w:left="720"/>
        <w:jc w:val="both"/>
        <w:outlineLvl w:val="0"/>
        <w:rPr>
          <w:sz w:val="16"/>
          <w:szCs w:val="16"/>
        </w:rPr>
      </w:pPr>
    </w:p>
    <w:p w:rsidR="00DD75CB" w:rsidRDefault="00DD75CB" w:rsidP="00A71DAD">
      <w:pPr>
        <w:ind w:left="720"/>
        <w:jc w:val="both"/>
        <w:outlineLvl w:val="0"/>
        <w:rPr>
          <w:sz w:val="16"/>
          <w:szCs w:val="16"/>
        </w:rPr>
      </w:pPr>
    </w:p>
    <w:p w:rsidR="00DD75CB" w:rsidRDefault="00DD75CB" w:rsidP="00A71DAD">
      <w:pPr>
        <w:ind w:left="720"/>
        <w:jc w:val="both"/>
        <w:outlineLvl w:val="0"/>
        <w:rPr>
          <w:sz w:val="16"/>
          <w:szCs w:val="16"/>
        </w:rPr>
      </w:pPr>
    </w:p>
    <w:p w:rsidR="00DD75CB" w:rsidRDefault="00DD75CB" w:rsidP="00A71DAD">
      <w:pPr>
        <w:ind w:left="720"/>
        <w:jc w:val="both"/>
        <w:outlineLvl w:val="0"/>
        <w:rPr>
          <w:sz w:val="16"/>
          <w:szCs w:val="16"/>
        </w:rPr>
      </w:pPr>
    </w:p>
    <w:p w:rsidR="00DD75CB" w:rsidRDefault="00DD75CB" w:rsidP="00A71DAD">
      <w:pPr>
        <w:ind w:left="720"/>
        <w:jc w:val="both"/>
        <w:outlineLvl w:val="0"/>
        <w:rPr>
          <w:sz w:val="16"/>
          <w:szCs w:val="16"/>
        </w:rPr>
      </w:pPr>
    </w:p>
    <w:p w:rsidR="00DD75CB" w:rsidRDefault="00DD75CB" w:rsidP="00A71DAD">
      <w:pPr>
        <w:ind w:left="720"/>
        <w:jc w:val="both"/>
        <w:outlineLvl w:val="0"/>
        <w:rPr>
          <w:sz w:val="16"/>
          <w:szCs w:val="16"/>
        </w:rPr>
      </w:pPr>
    </w:p>
    <w:p w:rsidR="00DD75CB" w:rsidRDefault="00DD75CB" w:rsidP="00A71DAD">
      <w:pPr>
        <w:ind w:left="720"/>
        <w:jc w:val="both"/>
        <w:outlineLvl w:val="0"/>
        <w:rPr>
          <w:sz w:val="16"/>
          <w:szCs w:val="16"/>
        </w:rPr>
      </w:pPr>
    </w:p>
    <w:p w:rsidR="00DD75CB" w:rsidRDefault="00DD75CB" w:rsidP="00A71DAD">
      <w:pPr>
        <w:ind w:left="720"/>
        <w:jc w:val="both"/>
        <w:outlineLvl w:val="0"/>
        <w:rPr>
          <w:sz w:val="16"/>
          <w:szCs w:val="16"/>
        </w:rPr>
      </w:pPr>
    </w:p>
    <w:p w:rsidR="00DD75CB" w:rsidRDefault="00DD75CB" w:rsidP="00A71DAD">
      <w:pPr>
        <w:ind w:left="720"/>
        <w:jc w:val="both"/>
        <w:outlineLvl w:val="0"/>
        <w:rPr>
          <w:sz w:val="16"/>
          <w:szCs w:val="16"/>
        </w:rPr>
      </w:pPr>
    </w:p>
    <w:p w:rsidR="00DD75CB" w:rsidRDefault="00DD75CB" w:rsidP="00A71DAD">
      <w:pPr>
        <w:ind w:left="720"/>
        <w:jc w:val="both"/>
        <w:outlineLvl w:val="0"/>
        <w:rPr>
          <w:sz w:val="16"/>
          <w:szCs w:val="16"/>
        </w:rPr>
      </w:pPr>
    </w:p>
    <w:p w:rsidR="00DD75CB" w:rsidRDefault="00DD75CB" w:rsidP="00A71DAD">
      <w:pPr>
        <w:ind w:left="720"/>
        <w:jc w:val="both"/>
        <w:outlineLvl w:val="0"/>
        <w:rPr>
          <w:sz w:val="16"/>
          <w:szCs w:val="16"/>
        </w:rPr>
      </w:pPr>
    </w:p>
    <w:p w:rsidR="00DD75CB" w:rsidRDefault="00DD75CB" w:rsidP="00A71DAD">
      <w:pPr>
        <w:ind w:left="720"/>
        <w:jc w:val="both"/>
        <w:outlineLvl w:val="0"/>
        <w:rPr>
          <w:sz w:val="16"/>
          <w:szCs w:val="16"/>
        </w:rPr>
      </w:pPr>
    </w:p>
    <w:p w:rsidR="00DD75CB" w:rsidRDefault="00DD75CB" w:rsidP="00362FD7">
      <w:pPr>
        <w:jc w:val="both"/>
        <w:outlineLvl w:val="0"/>
        <w:rPr>
          <w:sz w:val="16"/>
          <w:szCs w:val="16"/>
        </w:rPr>
      </w:pPr>
    </w:p>
    <w:p w:rsidR="00DD75CB" w:rsidRDefault="00DD75CB" w:rsidP="00A71DAD">
      <w:pPr>
        <w:ind w:left="720"/>
        <w:jc w:val="both"/>
        <w:outlineLvl w:val="0"/>
        <w:rPr>
          <w:sz w:val="16"/>
          <w:szCs w:val="16"/>
        </w:rPr>
      </w:pPr>
    </w:p>
    <w:p w:rsidR="00DD75CB" w:rsidRDefault="00DD75CB" w:rsidP="00A71DAD">
      <w:pPr>
        <w:ind w:left="720"/>
        <w:jc w:val="both"/>
        <w:outlineLvl w:val="0"/>
        <w:rPr>
          <w:sz w:val="16"/>
          <w:szCs w:val="16"/>
        </w:rPr>
      </w:pPr>
    </w:p>
    <w:p w:rsidR="00DD75CB" w:rsidRDefault="00DD75CB" w:rsidP="00A71DAD">
      <w:pPr>
        <w:ind w:left="720"/>
        <w:jc w:val="both"/>
        <w:outlineLvl w:val="0"/>
        <w:rPr>
          <w:sz w:val="16"/>
          <w:szCs w:val="16"/>
        </w:rPr>
      </w:pPr>
    </w:p>
    <w:p w:rsidR="00DD75CB" w:rsidRDefault="00DD75CB" w:rsidP="00A71DAD">
      <w:pPr>
        <w:ind w:left="720"/>
        <w:jc w:val="both"/>
        <w:outlineLvl w:val="0"/>
        <w:rPr>
          <w:sz w:val="16"/>
          <w:szCs w:val="16"/>
        </w:rPr>
      </w:pPr>
    </w:p>
    <w:p w:rsidR="00DD75CB" w:rsidRDefault="00DD75CB" w:rsidP="00362FD7">
      <w:pPr>
        <w:jc w:val="both"/>
        <w:outlineLvl w:val="0"/>
        <w:rPr>
          <w:sz w:val="16"/>
          <w:szCs w:val="16"/>
        </w:rPr>
      </w:pPr>
    </w:p>
    <w:p w:rsidR="00DD75CB" w:rsidRDefault="00DD75CB" w:rsidP="00DA67CA">
      <w:pPr>
        <w:jc w:val="both"/>
        <w:outlineLvl w:val="0"/>
        <w:rPr>
          <w:sz w:val="16"/>
          <w:szCs w:val="16"/>
        </w:rPr>
      </w:pPr>
    </w:p>
    <w:p w:rsidR="00A71DAD" w:rsidRPr="00A71DAD" w:rsidRDefault="00A71DAD" w:rsidP="00DD75CB">
      <w:pPr>
        <w:ind w:left="720"/>
        <w:outlineLvl w:val="0"/>
        <w:rPr>
          <w:sz w:val="16"/>
          <w:szCs w:val="16"/>
        </w:rPr>
      </w:pPr>
      <w:proofErr w:type="spellStart"/>
      <w:r w:rsidRPr="00A71DAD">
        <w:rPr>
          <w:sz w:val="16"/>
          <w:szCs w:val="16"/>
        </w:rPr>
        <w:t>Исп</w:t>
      </w:r>
      <w:proofErr w:type="gramStart"/>
      <w:r w:rsidRPr="00A71DAD">
        <w:rPr>
          <w:sz w:val="16"/>
          <w:szCs w:val="16"/>
        </w:rPr>
        <w:t>.И</w:t>
      </w:r>
      <w:proofErr w:type="gramEnd"/>
      <w:r w:rsidRPr="00A71DAD">
        <w:rPr>
          <w:sz w:val="16"/>
          <w:szCs w:val="16"/>
        </w:rPr>
        <w:t>онова</w:t>
      </w:r>
      <w:proofErr w:type="spellEnd"/>
      <w:r w:rsidRPr="00A71DAD">
        <w:rPr>
          <w:sz w:val="16"/>
          <w:szCs w:val="16"/>
        </w:rPr>
        <w:t xml:space="preserve"> Н.Е.</w:t>
      </w:r>
    </w:p>
    <w:p w:rsidR="008E6EB9" w:rsidRPr="00DD5881" w:rsidRDefault="00A71DAD" w:rsidP="00DD75CB">
      <w:pPr>
        <w:ind w:left="720"/>
        <w:outlineLvl w:val="0"/>
        <w:rPr>
          <w:sz w:val="16"/>
          <w:szCs w:val="16"/>
        </w:rPr>
      </w:pPr>
      <w:r>
        <w:rPr>
          <w:sz w:val="16"/>
          <w:szCs w:val="16"/>
        </w:rPr>
        <w:t>Разослано: дело-4</w:t>
      </w:r>
    </w:p>
    <w:sectPr w:rsidR="008E6EB9" w:rsidRPr="00DD5881" w:rsidSect="00362FD7">
      <w:pgSz w:w="11906" w:h="16838"/>
      <w:pgMar w:top="284" w:right="680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6A1"/>
    <w:multiLevelType w:val="hybridMultilevel"/>
    <w:tmpl w:val="2E7CABBC"/>
    <w:lvl w:ilvl="0" w:tplc="EEF6E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AD"/>
    <w:rsid w:val="00003F61"/>
    <w:rsid w:val="00003FA3"/>
    <w:rsid w:val="000049D7"/>
    <w:rsid w:val="00004A3A"/>
    <w:rsid w:val="00004BDD"/>
    <w:rsid w:val="00005AB4"/>
    <w:rsid w:val="000063A3"/>
    <w:rsid w:val="00007F8E"/>
    <w:rsid w:val="00010509"/>
    <w:rsid w:val="00011BB7"/>
    <w:rsid w:val="0001218A"/>
    <w:rsid w:val="000156FD"/>
    <w:rsid w:val="000158B8"/>
    <w:rsid w:val="00016127"/>
    <w:rsid w:val="00020E2D"/>
    <w:rsid w:val="000245F4"/>
    <w:rsid w:val="00025E14"/>
    <w:rsid w:val="00027411"/>
    <w:rsid w:val="00027E8E"/>
    <w:rsid w:val="0003050D"/>
    <w:rsid w:val="0003238C"/>
    <w:rsid w:val="00032485"/>
    <w:rsid w:val="000341F5"/>
    <w:rsid w:val="00040CAE"/>
    <w:rsid w:val="000428AB"/>
    <w:rsid w:val="00042D82"/>
    <w:rsid w:val="00046FBA"/>
    <w:rsid w:val="000471B2"/>
    <w:rsid w:val="00047319"/>
    <w:rsid w:val="000474D2"/>
    <w:rsid w:val="0005179F"/>
    <w:rsid w:val="00051C4A"/>
    <w:rsid w:val="000537AC"/>
    <w:rsid w:val="00057D80"/>
    <w:rsid w:val="0006288B"/>
    <w:rsid w:val="00064B60"/>
    <w:rsid w:val="000653BA"/>
    <w:rsid w:val="00071064"/>
    <w:rsid w:val="00071444"/>
    <w:rsid w:val="000740BE"/>
    <w:rsid w:val="00074778"/>
    <w:rsid w:val="00077DA8"/>
    <w:rsid w:val="000825F6"/>
    <w:rsid w:val="00085083"/>
    <w:rsid w:val="000856E5"/>
    <w:rsid w:val="000918E2"/>
    <w:rsid w:val="00094A1B"/>
    <w:rsid w:val="0009527B"/>
    <w:rsid w:val="00096143"/>
    <w:rsid w:val="00097051"/>
    <w:rsid w:val="000A3CE7"/>
    <w:rsid w:val="000A714E"/>
    <w:rsid w:val="000A7DA5"/>
    <w:rsid w:val="000B4278"/>
    <w:rsid w:val="000B466C"/>
    <w:rsid w:val="000C0CDB"/>
    <w:rsid w:val="000C2273"/>
    <w:rsid w:val="000C23E3"/>
    <w:rsid w:val="000C3EB2"/>
    <w:rsid w:val="000C41E8"/>
    <w:rsid w:val="000C73D3"/>
    <w:rsid w:val="000C7AB8"/>
    <w:rsid w:val="000D0D6E"/>
    <w:rsid w:val="000D277C"/>
    <w:rsid w:val="000D2A05"/>
    <w:rsid w:val="000D4665"/>
    <w:rsid w:val="000D549A"/>
    <w:rsid w:val="000D5E25"/>
    <w:rsid w:val="000D6F48"/>
    <w:rsid w:val="000E1297"/>
    <w:rsid w:val="000E24AD"/>
    <w:rsid w:val="000E344E"/>
    <w:rsid w:val="000E5E3B"/>
    <w:rsid w:val="000F47CF"/>
    <w:rsid w:val="000F52BD"/>
    <w:rsid w:val="000F5ADC"/>
    <w:rsid w:val="000F5B79"/>
    <w:rsid w:val="000F5F49"/>
    <w:rsid w:val="000F64CA"/>
    <w:rsid w:val="000F7249"/>
    <w:rsid w:val="0010133F"/>
    <w:rsid w:val="001013D4"/>
    <w:rsid w:val="00105673"/>
    <w:rsid w:val="0011155C"/>
    <w:rsid w:val="0011490E"/>
    <w:rsid w:val="0011671B"/>
    <w:rsid w:val="00125F4A"/>
    <w:rsid w:val="00131ACE"/>
    <w:rsid w:val="00133D03"/>
    <w:rsid w:val="0013621C"/>
    <w:rsid w:val="00136CD9"/>
    <w:rsid w:val="001415AF"/>
    <w:rsid w:val="00141DCE"/>
    <w:rsid w:val="00142454"/>
    <w:rsid w:val="00143C45"/>
    <w:rsid w:val="001443ED"/>
    <w:rsid w:val="0014441F"/>
    <w:rsid w:val="00146E36"/>
    <w:rsid w:val="0015160D"/>
    <w:rsid w:val="001529E2"/>
    <w:rsid w:val="0015315E"/>
    <w:rsid w:val="00153EC5"/>
    <w:rsid w:val="00154647"/>
    <w:rsid w:val="00154657"/>
    <w:rsid w:val="0015478F"/>
    <w:rsid w:val="00154C5F"/>
    <w:rsid w:val="001610BC"/>
    <w:rsid w:val="001652A7"/>
    <w:rsid w:val="00165B21"/>
    <w:rsid w:val="00165E71"/>
    <w:rsid w:val="00167395"/>
    <w:rsid w:val="00170DAF"/>
    <w:rsid w:val="00172D0F"/>
    <w:rsid w:val="001730E3"/>
    <w:rsid w:val="00177D1B"/>
    <w:rsid w:val="001833F2"/>
    <w:rsid w:val="00183A13"/>
    <w:rsid w:val="00185579"/>
    <w:rsid w:val="00186266"/>
    <w:rsid w:val="00190100"/>
    <w:rsid w:val="001926E7"/>
    <w:rsid w:val="00193FB5"/>
    <w:rsid w:val="00194060"/>
    <w:rsid w:val="001A2F56"/>
    <w:rsid w:val="001A5AC8"/>
    <w:rsid w:val="001A5D76"/>
    <w:rsid w:val="001B17A1"/>
    <w:rsid w:val="001B2569"/>
    <w:rsid w:val="001B2AAC"/>
    <w:rsid w:val="001B78B5"/>
    <w:rsid w:val="001C23BE"/>
    <w:rsid w:val="001C3AD3"/>
    <w:rsid w:val="001C4C27"/>
    <w:rsid w:val="001C5367"/>
    <w:rsid w:val="001C5C29"/>
    <w:rsid w:val="001C619F"/>
    <w:rsid w:val="001C74D3"/>
    <w:rsid w:val="001C7F02"/>
    <w:rsid w:val="001D3482"/>
    <w:rsid w:val="001D37A4"/>
    <w:rsid w:val="001D7227"/>
    <w:rsid w:val="001D7926"/>
    <w:rsid w:val="001D7EAC"/>
    <w:rsid w:val="001E0E62"/>
    <w:rsid w:val="001E2F69"/>
    <w:rsid w:val="001E339D"/>
    <w:rsid w:val="001E7E42"/>
    <w:rsid w:val="001F11DC"/>
    <w:rsid w:val="001F1485"/>
    <w:rsid w:val="001F343B"/>
    <w:rsid w:val="001F47B8"/>
    <w:rsid w:val="001F4FA8"/>
    <w:rsid w:val="001F68B1"/>
    <w:rsid w:val="00200FC3"/>
    <w:rsid w:val="00201B3E"/>
    <w:rsid w:val="00204E36"/>
    <w:rsid w:val="00207119"/>
    <w:rsid w:val="002118C4"/>
    <w:rsid w:val="002124AE"/>
    <w:rsid w:val="00212E1E"/>
    <w:rsid w:val="00215877"/>
    <w:rsid w:val="0021648A"/>
    <w:rsid w:val="0021671D"/>
    <w:rsid w:val="00216D87"/>
    <w:rsid w:val="00221016"/>
    <w:rsid w:val="00221516"/>
    <w:rsid w:val="0022167A"/>
    <w:rsid w:val="00224A47"/>
    <w:rsid w:val="00224B29"/>
    <w:rsid w:val="00230019"/>
    <w:rsid w:val="00233571"/>
    <w:rsid w:val="00234129"/>
    <w:rsid w:val="00235E1C"/>
    <w:rsid w:val="0023664D"/>
    <w:rsid w:val="00237A06"/>
    <w:rsid w:val="00241316"/>
    <w:rsid w:val="002417CF"/>
    <w:rsid w:val="00241A75"/>
    <w:rsid w:val="00243FA7"/>
    <w:rsid w:val="0024746F"/>
    <w:rsid w:val="002513EF"/>
    <w:rsid w:val="002517D5"/>
    <w:rsid w:val="00251C42"/>
    <w:rsid w:val="002523C3"/>
    <w:rsid w:val="00252626"/>
    <w:rsid w:val="00253747"/>
    <w:rsid w:val="00253BE4"/>
    <w:rsid w:val="00256ED2"/>
    <w:rsid w:val="00262DD9"/>
    <w:rsid w:val="002647FD"/>
    <w:rsid w:val="002662FE"/>
    <w:rsid w:val="00266C87"/>
    <w:rsid w:val="00270D7B"/>
    <w:rsid w:val="002726C1"/>
    <w:rsid w:val="0027295C"/>
    <w:rsid w:val="00272F7D"/>
    <w:rsid w:val="00274A9A"/>
    <w:rsid w:val="00274AFE"/>
    <w:rsid w:val="0027559D"/>
    <w:rsid w:val="00276695"/>
    <w:rsid w:val="00282C54"/>
    <w:rsid w:val="002835F2"/>
    <w:rsid w:val="0028373A"/>
    <w:rsid w:val="00285ABF"/>
    <w:rsid w:val="00287728"/>
    <w:rsid w:val="002912F4"/>
    <w:rsid w:val="002913DC"/>
    <w:rsid w:val="00292EF4"/>
    <w:rsid w:val="00293F3C"/>
    <w:rsid w:val="002940F9"/>
    <w:rsid w:val="002947BC"/>
    <w:rsid w:val="002977A4"/>
    <w:rsid w:val="00297D5B"/>
    <w:rsid w:val="00297E35"/>
    <w:rsid w:val="002A3390"/>
    <w:rsid w:val="002A43FB"/>
    <w:rsid w:val="002A496E"/>
    <w:rsid w:val="002B13EE"/>
    <w:rsid w:val="002B2589"/>
    <w:rsid w:val="002B27DF"/>
    <w:rsid w:val="002B2E40"/>
    <w:rsid w:val="002B42A5"/>
    <w:rsid w:val="002C0D72"/>
    <w:rsid w:val="002C0E30"/>
    <w:rsid w:val="002C152A"/>
    <w:rsid w:val="002C3A25"/>
    <w:rsid w:val="002C3DB4"/>
    <w:rsid w:val="002C4CA4"/>
    <w:rsid w:val="002C5EF9"/>
    <w:rsid w:val="002C7357"/>
    <w:rsid w:val="002D20D3"/>
    <w:rsid w:val="002D5F90"/>
    <w:rsid w:val="002D63D0"/>
    <w:rsid w:val="002D6F53"/>
    <w:rsid w:val="002E1E9B"/>
    <w:rsid w:val="002E3975"/>
    <w:rsid w:val="002E4ACF"/>
    <w:rsid w:val="002E4D6A"/>
    <w:rsid w:val="002E6B71"/>
    <w:rsid w:val="002E6FA7"/>
    <w:rsid w:val="002F1364"/>
    <w:rsid w:val="002F171A"/>
    <w:rsid w:val="002F2BAB"/>
    <w:rsid w:val="002F618B"/>
    <w:rsid w:val="002F708F"/>
    <w:rsid w:val="00301325"/>
    <w:rsid w:val="00302A1C"/>
    <w:rsid w:val="00303115"/>
    <w:rsid w:val="00305BAD"/>
    <w:rsid w:val="00310334"/>
    <w:rsid w:val="003135A3"/>
    <w:rsid w:val="003141CB"/>
    <w:rsid w:val="003143E1"/>
    <w:rsid w:val="003207DB"/>
    <w:rsid w:val="0032104C"/>
    <w:rsid w:val="003212B5"/>
    <w:rsid w:val="003215FD"/>
    <w:rsid w:val="0032195E"/>
    <w:rsid w:val="003222CF"/>
    <w:rsid w:val="00322C2F"/>
    <w:rsid w:val="0032374F"/>
    <w:rsid w:val="00324293"/>
    <w:rsid w:val="00324D51"/>
    <w:rsid w:val="0032737C"/>
    <w:rsid w:val="00331585"/>
    <w:rsid w:val="00332145"/>
    <w:rsid w:val="003326CB"/>
    <w:rsid w:val="00333CA3"/>
    <w:rsid w:val="00335B0F"/>
    <w:rsid w:val="00335F4B"/>
    <w:rsid w:val="003410A1"/>
    <w:rsid w:val="00342747"/>
    <w:rsid w:val="003457FB"/>
    <w:rsid w:val="00350D21"/>
    <w:rsid w:val="00350E3B"/>
    <w:rsid w:val="00355986"/>
    <w:rsid w:val="003564A7"/>
    <w:rsid w:val="00356D9E"/>
    <w:rsid w:val="00360AA0"/>
    <w:rsid w:val="00361794"/>
    <w:rsid w:val="00361E08"/>
    <w:rsid w:val="00362645"/>
    <w:rsid w:val="00362A8C"/>
    <w:rsid w:val="00362B40"/>
    <w:rsid w:val="00362FD7"/>
    <w:rsid w:val="003657DE"/>
    <w:rsid w:val="003660BF"/>
    <w:rsid w:val="00367B06"/>
    <w:rsid w:val="00370288"/>
    <w:rsid w:val="003704D0"/>
    <w:rsid w:val="00371A3D"/>
    <w:rsid w:val="00374316"/>
    <w:rsid w:val="003743FC"/>
    <w:rsid w:val="0037733B"/>
    <w:rsid w:val="00377D09"/>
    <w:rsid w:val="00380167"/>
    <w:rsid w:val="00380961"/>
    <w:rsid w:val="00384468"/>
    <w:rsid w:val="003876E2"/>
    <w:rsid w:val="00387ECE"/>
    <w:rsid w:val="003903C6"/>
    <w:rsid w:val="003929D8"/>
    <w:rsid w:val="003946FC"/>
    <w:rsid w:val="00394DE6"/>
    <w:rsid w:val="00394E99"/>
    <w:rsid w:val="003962A4"/>
    <w:rsid w:val="003973FC"/>
    <w:rsid w:val="003B5495"/>
    <w:rsid w:val="003B6937"/>
    <w:rsid w:val="003B6DD4"/>
    <w:rsid w:val="003C342C"/>
    <w:rsid w:val="003C4099"/>
    <w:rsid w:val="003C598F"/>
    <w:rsid w:val="003C732A"/>
    <w:rsid w:val="003C7B03"/>
    <w:rsid w:val="003D233E"/>
    <w:rsid w:val="003D3FF8"/>
    <w:rsid w:val="003D4780"/>
    <w:rsid w:val="003D65AA"/>
    <w:rsid w:val="003E00AA"/>
    <w:rsid w:val="003E014C"/>
    <w:rsid w:val="003E08F8"/>
    <w:rsid w:val="003E5103"/>
    <w:rsid w:val="003F161F"/>
    <w:rsid w:val="003F364F"/>
    <w:rsid w:val="003F3C4F"/>
    <w:rsid w:val="003F58E5"/>
    <w:rsid w:val="004038F8"/>
    <w:rsid w:val="00403B32"/>
    <w:rsid w:val="00403FB3"/>
    <w:rsid w:val="00405298"/>
    <w:rsid w:val="00406219"/>
    <w:rsid w:val="004077D9"/>
    <w:rsid w:val="004117E3"/>
    <w:rsid w:val="0041267F"/>
    <w:rsid w:val="00412AF7"/>
    <w:rsid w:val="00412C23"/>
    <w:rsid w:val="00414887"/>
    <w:rsid w:val="00416BE7"/>
    <w:rsid w:val="004204CE"/>
    <w:rsid w:val="00431E8F"/>
    <w:rsid w:val="00435445"/>
    <w:rsid w:val="00435C4F"/>
    <w:rsid w:val="00435EFA"/>
    <w:rsid w:val="004363BA"/>
    <w:rsid w:val="004435FF"/>
    <w:rsid w:val="0044430E"/>
    <w:rsid w:val="004453BA"/>
    <w:rsid w:val="00446E49"/>
    <w:rsid w:val="0045362F"/>
    <w:rsid w:val="00453C4B"/>
    <w:rsid w:val="004557A7"/>
    <w:rsid w:val="004600EF"/>
    <w:rsid w:val="00460AF7"/>
    <w:rsid w:val="00461FAF"/>
    <w:rsid w:val="00464DA1"/>
    <w:rsid w:val="0046577C"/>
    <w:rsid w:val="00470474"/>
    <w:rsid w:val="0047133F"/>
    <w:rsid w:val="004746BB"/>
    <w:rsid w:val="004753CC"/>
    <w:rsid w:val="00475DA7"/>
    <w:rsid w:val="00480F4B"/>
    <w:rsid w:val="0048372D"/>
    <w:rsid w:val="004844FD"/>
    <w:rsid w:val="00484B1D"/>
    <w:rsid w:val="00485818"/>
    <w:rsid w:val="00485893"/>
    <w:rsid w:val="0048737A"/>
    <w:rsid w:val="00487B3B"/>
    <w:rsid w:val="00490D40"/>
    <w:rsid w:val="00492437"/>
    <w:rsid w:val="00492BF0"/>
    <w:rsid w:val="00495920"/>
    <w:rsid w:val="0049794C"/>
    <w:rsid w:val="004A00B3"/>
    <w:rsid w:val="004A0871"/>
    <w:rsid w:val="004A0DF1"/>
    <w:rsid w:val="004A203E"/>
    <w:rsid w:val="004A23A9"/>
    <w:rsid w:val="004A417C"/>
    <w:rsid w:val="004A4725"/>
    <w:rsid w:val="004A63A3"/>
    <w:rsid w:val="004A68B0"/>
    <w:rsid w:val="004A6D71"/>
    <w:rsid w:val="004B2FFD"/>
    <w:rsid w:val="004B428F"/>
    <w:rsid w:val="004B593E"/>
    <w:rsid w:val="004C3926"/>
    <w:rsid w:val="004C3E87"/>
    <w:rsid w:val="004C495F"/>
    <w:rsid w:val="004C4A4A"/>
    <w:rsid w:val="004C6926"/>
    <w:rsid w:val="004C719C"/>
    <w:rsid w:val="004C77EE"/>
    <w:rsid w:val="004C7E63"/>
    <w:rsid w:val="004D1071"/>
    <w:rsid w:val="004D2D7F"/>
    <w:rsid w:val="004D2E41"/>
    <w:rsid w:val="004E3F92"/>
    <w:rsid w:val="004E437B"/>
    <w:rsid w:val="004E5B1C"/>
    <w:rsid w:val="004E673A"/>
    <w:rsid w:val="004F0B2D"/>
    <w:rsid w:val="004F2310"/>
    <w:rsid w:val="004F28CC"/>
    <w:rsid w:val="004F2B5C"/>
    <w:rsid w:val="004F3027"/>
    <w:rsid w:val="004F3490"/>
    <w:rsid w:val="004F4B04"/>
    <w:rsid w:val="004F54DC"/>
    <w:rsid w:val="004F5BC1"/>
    <w:rsid w:val="004F5E92"/>
    <w:rsid w:val="004F645D"/>
    <w:rsid w:val="004F687B"/>
    <w:rsid w:val="004F7FDF"/>
    <w:rsid w:val="005016C2"/>
    <w:rsid w:val="0050175F"/>
    <w:rsid w:val="005069A3"/>
    <w:rsid w:val="00506CDE"/>
    <w:rsid w:val="00507753"/>
    <w:rsid w:val="00510688"/>
    <w:rsid w:val="005150FC"/>
    <w:rsid w:val="00515DD2"/>
    <w:rsid w:val="00520688"/>
    <w:rsid w:val="00521976"/>
    <w:rsid w:val="00522942"/>
    <w:rsid w:val="005232AC"/>
    <w:rsid w:val="0052593A"/>
    <w:rsid w:val="00526DD3"/>
    <w:rsid w:val="00527622"/>
    <w:rsid w:val="00531730"/>
    <w:rsid w:val="00534027"/>
    <w:rsid w:val="00540C27"/>
    <w:rsid w:val="00541B16"/>
    <w:rsid w:val="00541D0C"/>
    <w:rsid w:val="00542D5E"/>
    <w:rsid w:val="00543AAF"/>
    <w:rsid w:val="00544E47"/>
    <w:rsid w:val="005473E2"/>
    <w:rsid w:val="00547C23"/>
    <w:rsid w:val="0055081E"/>
    <w:rsid w:val="00550C52"/>
    <w:rsid w:val="005546A9"/>
    <w:rsid w:val="00556E96"/>
    <w:rsid w:val="00557E70"/>
    <w:rsid w:val="005603CE"/>
    <w:rsid w:val="00561E05"/>
    <w:rsid w:val="00563755"/>
    <w:rsid w:val="00563E16"/>
    <w:rsid w:val="00565D49"/>
    <w:rsid w:val="0057080C"/>
    <w:rsid w:val="00574061"/>
    <w:rsid w:val="00580366"/>
    <w:rsid w:val="005838AB"/>
    <w:rsid w:val="00591859"/>
    <w:rsid w:val="005948F1"/>
    <w:rsid w:val="005957EA"/>
    <w:rsid w:val="00596893"/>
    <w:rsid w:val="00597BF0"/>
    <w:rsid w:val="005A19D8"/>
    <w:rsid w:val="005A24B9"/>
    <w:rsid w:val="005A4F34"/>
    <w:rsid w:val="005A5419"/>
    <w:rsid w:val="005B0F0C"/>
    <w:rsid w:val="005B158F"/>
    <w:rsid w:val="005B22CC"/>
    <w:rsid w:val="005B3136"/>
    <w:rsid w:val="005B4018"/>
    <w:rsid w:val="005B4AAD"/>
    <w:rsid w:val="005B55D8"/>
    <w:rsid w:val="005B578D"/>
    <w:rsid w:val="005B6F34"/>
    <w:rsid w:val="005C256A"/>
    <w:rsid w:val="005C5386"/>
    <w:rsid w:val="005C5740"/>
    <w:rsid w:val="005C5D2C"/>
    <w:rsid w:val="005C71A5"/>
    <w:rsid w:val="005D249F"/>
    <w:rsid w:val="005D3705"/>
    <w:rsid w:val="005D4F6C"/>
    <w:rsid w:val="005D7F08"/>
    <w:rsid w:val="005E1C51"/>
    <w:rsid w:val="005E55A5"/>
    <w:rsid w:val="005F1741"/>
    <w:rsid w:val="005F2C6D"/>
    <w:rsid w:val="005F3410"/>
    <w:rsid w:val="005F3BC8"/>
    <w:rsid w:val="005F4159"/>
    <w:rsid w:val="005F4DC4"/>
    <w:rsid w:val="005F6C4D"/>
    <w:rsid w:val="005F70A3"/>
    <w:rsid w:val="006027B5"/>
    <w:rsid w:val="00604081"/>
    <w:rsid w:val="00604585"/>
    <w:rsid w:val="00612376"/>
    <w:rsid w:val="0061488F"/>
    <w:rsid w:val="006159F7"/>
    <w:rsid w:val="00616FB3"/>
    <w:rsid w:val="006170A0"/>
    <w:rsid w:val="006177CB"/>
    <w:rsid w:val="006226A2"/>
    <w:rsid w:val="006226B0"/>
    <w:rsid w:val="00624B34"/>
    <w:rsid w:val="00624D82"/>
    <w:rsid w:val="006310E2"/>
    <w:rsid w:val="006326DE"/>
    <w:rsid w:val="0063764E"/>
    <w:rsid w:val="00637EBF"/>
    <w:rsid w:val="00640287"/>
    <w:rsid w:val="00641C74"/>
    <w:rsid w:val="00642874"/>
    <w:rsid w:val="00642B9C"/>
    <w:rsid w:val="00642DB0"/>
    <w:rsid w:val="00644285"/>
    <w:rsid w:val="00644375"/>
    <w:rsid w:val="00644421"/>
    <w:rsid w:val="00644704"/>
    <w:rsid w:val="00644A85"/>
    <w:rsid w:val="006474B9"/>
    <w:rsid w:val="0065115B"/>
    <w:rsid w:val="006548A8"/>
    <w:rsid w:val="006554B1"/>
    <w:rsid w:val="00660376"/>
    <w:rsid w:val="006652CC"/>
    <w:rsid w:val="00673096"/>
    <w:rsid w:val="006732CE"/>
    <w:rsid w:val="006745B4"/>
    <w:rsid w:val="00675972"/>
    <w:rsid w:val="0067703E"/>
    <w:rsid w:val="00680332"/>
    <w:rsid w:val="00680695"/>
    <w:rsid w:val="00682012"/>
    <w:rsid w:val="00684288"/>
    <w:rsid w:val="0068712A"/>
    <w:rsid w:val="00690824"/>
    <w:rsid w:val="00690CB1"/>
    <w:rsid w:val="006929E8"/>
    <w:rsid w:val="006942B9"/>
    <w:rsid w:val="006A1821"/>
    <w:rsid w:val="006A3FD4"/>
    <w:rsid w:val="006A6069"/>
    <w:rsid w:val="006C02F5"/>
    <w:rsid w:val="006C3AC2"/>
    <w:rsid w:val="006C4958"/>
    <w:rsid w:val="006C4A8D"/>
    <w:rsid w:val="006C4CCC"/>
    <w:rsid w:val="006C63D3"/>
    <w:rsid w:val="006D1AF7"/>
    <w:rsid w:val="006D4C79"/>
    <w:rsid w:val="006D5BB1"/>
    <w:rsid w:val="006D7245"/>
    <w:rsid w:val="006D7D7D"/>
    <w:rsid w:val="006E1ACC"/>
    <w:rsid w:val="006E1C23"/>
    <w:rsid w:val="006E24D0"/>
    <w:rsid w:val="006F0EAA"/>
    <w:rsid w:val="006F16CD"/>
    <w:rsid w:val="006F2FDA"/>
    <w:rsid w:val="006F33F7"/>
    <w:rsid w:val="006F391D"/>
    <w:rsid w:val="006F3B9E"/>
    <w:rsid w:val="006F66D6"/>
    <w:rsid w:val="0070038F"/>
    <w:rsid w:val="00702D9A"/>
    <w:rsid w:val="00703671"/>
    <w:rsid w:val="00703E66"/>
    <w:rsid w:val="007057A1"/>
    <w:rsid w:val="0070659B"/>
    <w:rsid w:val="00710113"/>
    <w:rsid w:val="0071045C"/>
    <w:rsid w:val="00711290"/>
    <w:rsid w:val="00714906"/>
    <w:rsid w:val="0071529E"/>
    <w:rsid w:val="007169D6"/>
    <w:rsid w:val="0072409C"/>
    <w:rsid w:val="00724705"/>
    <w:rsid w:val="00725EFB"/>
    <w:rsid w:val="00726509"/>
    <w:rsid w:val="007272CF"/>
    <w:rsid w:val="00730EC9"/>
    <w:rsid w:val="007350BF"/>
    <w:rsid w:val="0073715F"/>
    <w:rsid w:val="007378E6"/>
    <w:rsid w:val="00740158"/>
    <w:rsid w:val="00743ED2"/>
    <w:rsid w:val="00750BF6"/>
    <w:rsid w:val="00752E82"/>
    <w:rsid w:val="007530CA"/>
    <w:rsid w:val="007534F0"/>
    <w:rsid w:val="00753CA5"/>
    <w:rsid w:val="00754559"/>
    <w:rsid w:val="00754AE8"/>
    <w:rsid w:val="00757642"/>
    <w:rsid w:val="00757E3C"/>
    <w:rsid w:val="00760DF7"/>
    <w:rsid w:val="007611BD"/>
    <w:rsid w:val="007619D6"/>
    <w:rsid w:val="00761C92"/>
    <w:rsid w:val="0076724B"/>
    <w:rsid w:val="00770D7A"/>
    <w:rsid w:val="007723A5"/>
    <w:rsid w:val="00772AA9"/>
    <w:rsid w:val="00775EAB"/>
    <w:rsid w:val="00776437"/>
    <w:rsid w:val="0078201B"/>
    <w:rsid w:val="007835A6"/>
    <w:rsid w:val="00784CBF"/>
    <w:rsid w:val="00791146"/>
    <w:rsid w:val="00793672"/>
    <w:rsid w:val="0079758A"/>
    <w:rsid w:val="007A014E"/>
    <w:rsid w:val="007A04FB"/>
    <w:rsid w:val="007A111E"/>
    <w:rsid w:val="007A18B6"/>
    <w:rsid w:val="007A2DE9"/>
    <w:rsid w:val="007A3CCA"/>
    <w:rsid w:val="007A3D9F"/>
    <w:rsid w:val="007A4F1E"/>
    <w:rsid w:val="007A51B8"/>
    <w:rsid w:val="007A60A8"/>
    <w:rsid w:val="007B00A3"/>
    <w:rsid w:val="007B5F6B"/>
    <w:rsid w:val="007B6399"/>
    <w:rsid w:val="007C1EA5"/>
    <w:rsid w:val="007C239C"/>
    <w:rsid w:val="007C29EC"/>
    <w:rsid w:val="007C5275"/>
    <w:rsid w:val="007D0911"/>
    <w:rsid w:val="007D15B7"/>
    <w:rsid w:val="007D4186"/>
    <w:rsid w:val="007D5615"/>
    <w:rsid w:val="007D73B7"/>
    <w:rsid w:val="007E10DC"/>
    <w:rsid w:val="007E2C48"/>
    <w:rsid w:val="007E4F58"/>
    <w:rsid w:val="007E55B0"/>
    <w:rsid w:val="007E648F"/>
    <w:rsid w:val="007F016B"/>
    <w:rsid w:val="007F44C9"/>
    <w:rsid w:val="007F476D"/>
    <w:rsid w:val="007F48B7"/>
    <w:rsid w:val="007F6F47"/>
    <w:rsid w:val="007F7AB8"/>
    <w:rsid w:val="00800C08"/>
    <w:rsid w:val="00800D9B"/>
    <w:rsid w:val="00803BDF"/>
    <w:rsid w:val="0080418E"/>
    <w:rsid w:val="00805BFD"/>
    <w:rsid w:val="00806291"/>
    <w:rsid w:val="00807C23"/>
    <w:rsid w:val="00811CE9"/>
    <w:rsid w:val="00812F5C"/>
    <w:rsid w:val="00813516"/>
    <w:rsid w:val="00813D39"/>
    <w:rsid w:val="00813FD1"/>
    <w:rsid w:val="0081409B"/>
    <w:rsid w:val="00814DE2"/>
    <w:rsid w:val="0081607B"/>
    <w:rsid w:val="008169F7"/>
    <w:rsid w:val="00816D86"/>
    <w:rsid w:val="0082159A"/>
    <w:rsid w:val="008221D8"/>
    <w:rsid w:val="008254CF"/>
    <w:rsid w:val="00831DBE"/>
    <w:rsid w:val="0083457A"/>
    <w:rsid w:val="00834603"/>
    <w:rsid w:val="00834CF7"/>
    <w:rsid w:val="00835E67"/>
    <w:rsid w:val="00837615"/>
    <w:rsid w:val="0084246D"/>
    <w:rsid w:val="00843158"/>
    <w:rsid w:val="00843B74"/>
    <w:rsid w:val="00843FAD"/>
    <w:rsid w:val="0084411F"/>
    <w:rsid w:val="0084535B"/>
    <w:rsid w:val="00845434"/>
    <w:rsid w:val="00846D4F"/>
    <w:rsid w:val="00850BE6"/>
    <w:rsid w:val="008553F8"/>
    <w:rsid w:val="00857516"/>
    <w:rsid w:val="008576B2"/>
    <w:rsid w:val="00860CDE"/>
    <w:rsid w:val="00861DD2"/>
    <w:rsid w:val="0086231E"/>
    <w:rsid w:val="00862C0A"/>
    <w:rsid w:val="00865771"/>
    <w:rsid w:val="00866BCF"/>
    <w:rsid w:val="00870566"/>
    <w:rsid w:val="00872252"/>
    <w:rsid w:val="00872E48"/>
    <w:rsid w:val="00873DDF"/>
    <w:rsid w:val="008766A4"/>
    <w:rsid w:val="00880C87"/>
    <w:rsid w:val="00880DEA"/>
    <w:rsid w:val="00881D52"/>
    <w:rsid w:val="008827ED"/>
    <w:rsid w:val="00883966"/>
    <w:rsid w:val="00884E79"/>
    <w:rsid w:val="008945DA"/>
    <w:rsid w:val="00896A5D"/>
    <w:rsid w:val="008A1D75"/>
    <w:rsid w:val="008A3C4F"/>
    <w:rsid w:val="008A547A"/>
    <w:rsid w:val="008A588F"/>
    <w:rsid w:val="008A6695"/>
    <w:rsid w:val="008A79E3"/>
    <w:rsid w:val="008B1745"/>
    <w:rsid w:val="008B1E15"/>
    <w:rsid w:val="008B76B8"/>
    <w:rsid w:val="008C3DCB"/>
    <w:rsid w:val="008C521E"/>
    <w:rsid w:val="008C5248"/>
    <w:rsid w:val="008C54A8"/>
    <w:rsid w:val="008C598D"/>
    <w:rsid w:val="008D0EE4"/>
    <w:rsid w:val="008D244A"/>
    <w:rsid w:val="008D24E3"/>
    <w:rsid w:val="008D2760"/>
    <w:rsid w:val="008D278F"/>
    <w:rsid w:val="008D5D3B"/>
    <w:rsid w:val="008D758D"/>
    <w:rsid w:val="008E3F45"/>
    <w:rsid w:val="008E4455"/>
    <w:rsid w:val="008E632A"/>
    <w:rsid w:val="008E6EB9"/>
    <w:rsid w:val="008E7244"/>
    <w:rsid w:val="008E7ADA"/>
    <w:rsid w:val="008F02FF"/>
    <w:rsid w:val="008F23A6"/>
    <w:rsid w:val="008F4E54"/>
    <w:rsid w:val="008F78BF"/>
    <w:rsid w:val="009051AF"/>
    <w:rsid w:val="0090525A"/>
    <w:rsid w:val="0091074B"/>
    <w:rsid w:val="0091392C"/>
    <w:rsid w:val="00917A8F"/>
    <w:rsid w:val="00920C1F"/>
    <w:rsid w:val="00923C40"/>
    <w:rsid w:val="00925B61"/>
    <w:rsid w:val="009260F8"/>
    <w:rsid w:val="0093004D"/>
    <w:rsid w:val="009336D8"/>
    <w:rsid w:val="00933C84"/>
    <w:rsid w:val="009361FC"/>
    <w:rsid w:val="00937B77"/>
    <w:rsid w:val="00940F3C"/>
    <w:rsid w:val="00942D4A"/>
    <w:rsid w:val="00942E60"/>
    <w:rsid w:val="0094469B"/>
    <w:rsid w:val="00944BBB"/>
    <w:rsid w:val="009458DC"/>
    <w:rsid w:val="0094610B"/>
    <w:rsid w:val="009470A0"/>
    <w:rsid w:val="00955B3F"/>
    <w:rsid w:val="00957DE4"/>
    <w:rsid w:val="00960DFD"/>
    <w:rsid w:val="009610E3"/>
    <w:rsid w:val="00962225"/>
    <w:rsid w:val="00962768"/>
    <w:rsid w:val="00962E1F"/>
    <w:rsid w:val="00964C9A"/>
    <w:rsid w:val="009662BD"/>
    <w:rsid w:val="00971189"/>
    <w:rsid w:val="009711A4"/>
    <w:rsid w:val="00972602"/>
    <w:rsid w:val="00973842"/>
    <w:rsid w:val="00974055"/>
    <w:rsid w:val="0097741A"/>
    <w:rsid w:val="00980FF1"/>
    <w:rsid w:val="009834DA"/>
    <w:rsid w:val="00983626"/>
    <w:rsid w:val="00983FA9"/>
    <w:rsid w:val="009851E9"/>
    <w:rsid w:val="0098552D"/>
    <w:rsid w:val="0098603D"/>
    <w:rsid w:val="00987466"/>
    <w:rsid w:val="0099167A"/>
    <w:rsid w:val="00995EA9"/>
    <w:rsid w:val="009A2E20"/>
    <w:rsid w:val="009A45A9"/>
    <w:rsid w:val="009A6CC6"/>
    <w:rsid w:val="009B0E2C"/>
    <w:rsid w:val="009B14A8"/>
    <w:rsid w:val="009B1C98"/>
    <w:rsid w:val="009B2682"/>
    <w:rsid w:val="009B7FE5"/>
    <w:rsid w:val="009C0707"/>
    <w:rsid w:val="009C24AC"/>
    <w:rsid w:val="009C347F"/>
    <w:rsid w:val="009C4682"/>
    <w:rsid w:val="009C4B2D"/>
    <w:rsid w:val="009C4DBA"/>
    <w:rsid w:val="009C5632"/>
    <w:rsid w:val="009C5882"/>
    <w:rsid w:val="009C637E"/>
    <w:rsid w:val="009C6CB5"/>
    <w:rsid w:val="009D0E82"/>
    <w:rsid w:val="009D4946"/>
    <w:rsid w:val="009E5247"/>
    <w:rsid w:val="009E5761"/>
    <w:rsid w:val="009F4150"/>
    <w:rsid w:val="009F6019"/>
    <w:rsid w:val="00A01600"/>
    <w:rsid w:val="00A023D3"/>
    <w:rsid w:val="00A0496F"/>
    <w:rsid w:val="00A077E3"/>
    <w:rsid w:val="00A07BC8"/>
    <w:rsid w:val="00A102AD"/>
    <w:rsid w:val="00A11274"/>
    <w:rsid w:val="00A12790"/>
    <w:rsid w:val="00A13A4E"/>
    <w:rsid w:val="00A1490A"/>
    <w:rsid w:val="00A14D60"/>
    <w:rsid w:val="00A15997"/>
    <w:rsid w:val="00A16D76"/>
    <w:rsid w:val="00A20B75"/>
    <w:rsid w:val="00A2177E"/>
    <w:rsid w:val="00A219C9"/>
    <w:rsid w:val="00A2304B"/>
    <w:rsid w:val="00A243F4"/>
    <w:rsid w:val="00A24570"/>
    <w:rsid w:val="00A24C74"/>
    <w:rsid w:val="00A24C85"/>
    <w:rsid w:val="00A266E6"/>
    <w:rsid w:val="00A26F3B"/>
    <w:rsid w:val="00A27946"/>
    <w:rsid w:val="00A310CE"/>
    <w:rsid w:val="00A33926"/>
    <w:rsid w:val="00A36CE8"/>
    <w:rsid w:val="00A36FD2"/>
    <w:rsid w:val="00A406D3"/>
    <w:rsid w:val="00A40F68"/>
    <w:rsid w:val="00A426F7"/>
    <w:rsid w:val="00A42980"/>
    <w:rsid w:val="00A42CBA"/>
    <w:rsid w:val="00A504B8"/>
    <w:rsid w:val="00A50EBC"/>
    <w:rsid w:val="00A50FB0"/>
    <w:rsid w:val="00A54375"/>
    <w:rsid w:val="00A54A13"/>
    <w:rsid w:val="00A54F72"/>
    <w:rsid w:val="00A5523A"/>
    <w:rsid w:val="00A55BAA"/>
    <w:rsid w:val="00A64D87"/>
    <w:rsid w:val="00A66EBB"/>
    <w:rsid w:val="00A71DAD"/>
    <w:rsid w:val="00A73620"/>
    <w:rsid w:val="00A750D1"/>
    <w:rsid w:val="00A7592C"/>
    <w:rsid w:val="00A75F1D"/>
    <w:rsid w:val="00A76693"/>
    <w:rsid w:val="00A8018C"/>
    <w:rsid w:val="00A832BD"/>
    <w:rsid w:val="00A8351A"/>
    <w:rsid w:val="00A83C4C"/>
    <w:rsid w:val="00A85E94"/>
    <w:rsid w:val="00A86453"/>
    <w:rsid w:val="00A87F59"/>
    <w:rsid w:val="00A91FA5"/>
    <w:rsid w:val="00A9263B"/>
    <w:rsid w:val="00AA2278"/>
    <w:rsid w:val="00AA227C"/>
    <w:rsid w:val="00AA26C3"/>
    <w:rsid w:val="00AA6195"/>
    <w:rsid w:val="00AA61D8"/>
    <w:rsid w:val="00AA7D81"/>
    <w:rsid w:val="00AB00D3"/>
    <w:rsid w:val="00AB0A32"/>
    <w:rsid w:val="00AB196C"/>
    <w:rsid w:val="00AB4BB5"/>
    <w:rsid w:val="00AB4C39"/>
    <w:rsid w:val="00AC1CFF"/>
    <w:rsid w:val="00AC46E2"/>
    <w:rsid w:val="00AC4728"/>
    <w:rsid w:val="00AE1A92"/>
    <w:rsid w:val="00AE28D8"/>
    <w:rsid w:val="00AE4770"/>
    <w:rsid w:val="00AE50BF"/>
    <w:rsid w:val="00AE54EF"/>
    <w:rsid w:val="00AE73B2"/>
    <w:rsid w:val="00AF006A"/>
    <w:rsid w:val="00AF0B13"/>
    <w:rsid w:val="00AF1900"/>
    <w:rsid w:val="00AF215E"/>
    <w:rsid w:val="00AF26AA"/>
    <w:rsid w:val="00AF3A72"/>
    <w:rsid w:val="00AF4232"/>
    <w:rsid w:val="00AF7833"/>
    <w:rsid w:val="00B002BF"/>
    <w:rsid w:val="00B02F41"/>
    <w:rsid w:val="00B04D4F"/>
    <w:rsid w:val="00B04F5C"/>
    <w:rsid w:val="00B05410"/>
    <w:rsid w:val="00B06D72"/>
    <w:rsid w:val="00B07AB2"/>
    <w:rsid w:val="00B10060"/>
    <w:rsid w:val="00B104AE"/>
    <w:rsid w:val="00B135AB"/>
    <w:rsid w:val="00B1376B"/>
    <w:rsid w:val="00B164E5"/>
    <w:rsid w:val="00B203E8"/>
    <w:rsid w:val="00B2171F"/>
    <w:rsid w:val="00B21B22"/>
    <w:rsid w:val="00B2450E"/>
    <w:rsid w:val="00B24BB8"/>
    <w:rsid w:val="00B24D91"/>
    <w:rsid w:val="00B2697D"/>
    <w:rsid w:val="00B27DCA"/>
    <w:rsid w:val="00B37293"/>
    <w:rsid w:val="00B422FA"/>
    <w:rsid w:val="00B432C3"/>
    <w:rsid w:val="00B433B5"/>
    <w:rsid w:val="00B50461"/>
    <w:rsid w:val="00B527F7"/>
    <w:rsid w:val="00B53239"/>
    <w:rsid w:val="00B55733"/>
    <w:rsid w:val="00B60D74"/>
    <w:rsid w:val="00B62B8D"/>
    <w:rsid w:val="00B64D1F"/>
    <w:rsid w:val="00B6501D"/>
    <w:rsid w:val="00B65E73"/>
    <w:rsid w:val="00B7142A"/>
    <w:rsid w:val="00B72D5D"/>
    <w:rsid w:val="00B73A57"/>
    <w:rsid w:val="00B74625"/>
    <w:rsid w:val="00B81918"/>
    <w:rsid w:val="00B822F0"/>
    <w:rsid w:val="00B86C76"/>
    <w:rsid w:val="00B90D03"/>
    <w:rsid w:val="00B92E43"/>
    <w:rsid w:val="00B9339B"/>
    <w:rsid w:val="00B93B74"/>
    <w:rsid w:val="00B966EF"/>
    <w:rsid w:val="00BA3009"/>
    <w:rsid w:val="00BA6290"/>
    <w:rsid w:val="00BA6F76"/>
    <w:rsid w:val="00BB0E7F"/>
    <w:rsid w:val="00BB453D"/>
    <w:rsid w:val="00BB5883"/>
    <w:rsid w:val="00BB77E8"/>
    <w:rsid w:val="00BC2A73"/>
    <w:rsid w:val="00BC7352"/>
    <w:rsid w:val="00BC7AC3"/>
    <w:rsid w:val="00BD0FB0"/>
    <w:rsid w:val="00BD1DC3"/>
    <w:rsid w:val="00BD2F13"/>
    <w:rsid w:val="00BD4F6F"/>
    <w:rsid w:val="00BD5C1B"/>
    <w:rsid w:val="00BD6487"/>
    <w:rsid w:val="00BD6CDB"/>
    <w:rsid w:val="00BD7821"/>
    <w:rsid w:val="00BE2286"/>
    <w:rsid w:val="00BE2B48"/>
    <w:rsid w:val="00BE3B1D"/>
    <w:rsid w:val="00BE52B4"/>
    <w:rsid w:val="00BE5F00"/>
    <w:rsid w:val="00BE725F"/>
    <w:rsid w:val="00BF285F"/>
    <w:rsid w:val="00BF56E7"/>
    <w:rsid w:val="00BF6863"/>
    <w:rsid w:val="00BF6BDD"/>
    <w:rsid w:val="00BF7CB5"/>
    <w:rsid w:val="00C01FBD"/>
    <w:rsid w:val="00C04137"/>
    <w:rsid w:val="00C04409"/>
    <w:rsid w:val="00C10CD2"/>
    <w:rsid w:val="00C16204"/>
    <w:rsid w:val="00C2009A"/>
    <w:rsid w:val="00C242B0"/>
    <w:rsid w:val="00C2570B"/>
    <w:rsid w:val="00C269C0"/>
    <w:rsid w:val="00C27187"/>
    <w:rsid w:val="00C271F1"/>
    <w:rsid w:val="00C30FDA"/>
    <w:rsid w:val="00C41465"/>
    <w:rsid w:val="00C41B70"/>
    <w:rsid w:val="00C44F2F"/>
    <w:rsid w:val="00C4629A"/>
    <w:rsid w:val="00C4740D"/>
    <w:rsid w:val="00C52CA2"/>
    <w:rsid w:val="00C52E27"/>
    <w:rsid w:val="00C53703"/>
    <w:rsid w:val="00C53D40"/>
    <w:rsid w:val="00C55127"/>
    <w:rsid w:val="00C57564"/>
    <w:rsid w:val="00C576AA"/>
    <w:rsid w:val="00C60B85"/>
    <w:rsid w:val="00C6185D"/>
    <w:rsid w:val="00C65691"/>
    <w:rsid w:val="00C65AFA"/>
    <w:rsid w:val="00C6641D"/>
    <w:rsid w:val="00C664C9"/>
    <w:rsid w:val="00C66DAB"/>
    <w:rsid w:val="00C67B11"/>
    <w:rsid w:val="00C70DC2"/>
    <w:rsid w:val="00C71C29"/>
    <w:rsid w:val="00C73B26"/>
    <w:rsid w:val="00C75232"/>
    <w:rsid w:val="00C810FB"/>
    <w:rsid w:val="00C830FF"/>
    <w:rsid w:val="00C85E24"/>
    <w:rsid w:val="00C86F39"/>
    <w:rsid w:val="00C871E5"/>
    <w:rsid w:val="00C924A0"/>
    <w:rsid w:val="00C94114"/>
    <w:rsid w:val="00C95558"/>
    <w:rsid w:val="00C9556A"/>
    <w:rsid w:val="00C9688A"/>
    <w:rsid w:val="00CA5050"/>
    <w:rsid w:val="00CA582F"/>
    <w:rsid w:val="00CB1A56"/>
    <w:rsid w:val="00CB1B7B"/>
    <w:rsid w:val="00CB36B3"/>
    <w:rsid w:val="00CB4DA3"/>
    <w:rsid w:val="00CB5379"/>
    <w:rsid w:val="00CB55F4"/>
    <w:rsid w:val="00CB7DEB"/>
    <w:rsid w:val="00CC021D"/>
    <w:rsid w:val="00CC2388"/>
    <w:rsid w:val="00CC2545"/>
    <w:rsid w:val="00CC3969"/>
    <w:rsid w:val="00CC3A86"/>
    <w:rsid w:val="00CC3CCB"/>
    <w:rsid w:val="00CC4039"/>
    <w:rsid w:val="00CC5483"/>
    <w:rsid w:val="00CC5D0E"/>
    <w:rsid w:val="00CC75F9"/>
    <w:rsid w:val="00CD0299"/>
    <w:rsid w:val="00CD0A02"/>
    <w:rsid w:val="00CD110C"/>
    <w:rsid w:val="00CD1A2E"/>
    <w:rsid w:val="00CD3CD0"/>
    <w:rsid w:val="00CD414F"/>
    <w:rsid w:val="00CD54FC"/>
    <w:rsid w:val="00CE1AF5"/>
    <w:rsid w:val="00CE23C6"/>
    <w:rsid w:val="00CE2FCA"/>
    <w:rsid w:val="00CE4EED"/>
    <w:rsid w:val="00CE5228"/>
    <w:rsid w:val="00CF0DA2"/>
    <w:rsid w:val="00CF12CE"/>
    <w:rsid w:val="00CF18A2"/>
    <w:rsid w:val="00CF1EB6"/>
    <w:rsid w:val="00CF2977"/>
    <w:rsid w:val="00CF3A5C"/>
    <w:rsid w:val="00CF3AA0"/>
    <w:rsid w:val="00CF3B5B"/>
    <w:rsid w:val="00CF4244"/>
    <w:rsid w:val="00CF4385"/>
    <w:rsid w:val="00CF781E"/>
    <w:rsid w:val="00D00631"/>
    <w:rsid w:val="00D007DC"/>
    <w:rsid w:val="00D039B6"/>
    <w:rsid w:val="00D055F8"/>
    <w:rsid w:val="00D05C5E"/>
    <w:rsid w:val="00D05E6A"/>
    <w:rsid w:val="00D060C8"/>
    <w:rsid w:val="00D10E3B"/>
    <w:rsid w:val="00D144DC"/>
    <w:rsid w:val="00D1467E"/>
    <w:rsid w:val="00D149E6"/>
    <w:rsid w:val="00D15631"/>
    <w:rsid w:val="00D1774E"/>
    <w:rsid w:val="00D179A9"/>
    <w:rsid w:val="00D20BC7"/>
    <w:rsid w:val="00D22503"/>
    <w:rsid w:val="00D244BA"/>
    <w:rsid w:val="00D248EF"/>
    <w:rsid w:val="00D25027"/>
    <w:rsid w:val="00D265BD"/>
    <w:rsid w:val="00D27EAD"/>
    <w:rsid w:val="00D37126"/>
    <w:rsid w:val="00D37A4A"/>
    <w:rsid w:val="00D37A91"/>
    <w:rsid w:val="00D421DA"/>
    <w:rsid w:val="00D44DC5"/>
    <w:rsid w:val="00D46BAC"/>
    <w:rsid w:val="00D53C81"/>
    <w:rsid w:val="00D54854"/>
    <w:rsid w:val="00D54FB2"/>
    <w:rsid w:val="00D6077B"/>
    <w:rsid w:val="00D6087C"/>
    <w:rsid w:val="00D618D8"/>
    <w:rsid w:val="00D7231B"/>
    <w:rsid w:val="00D72D41"/>
    <w:rsid w:val="00D76C69"/>
    <w:rsid w:val="00D76FB5"/>
    <w:rsid w:val="00D77102"/>
    <w:rsid w:val="00D77495"/>
    <w:rsid w:val="00D77F81"/>
    <w:rsid w:val="00D847F9"/>
    <w:rsid w:val="00D84E8B"/>
    <w:rsid w:val="00D867C6"/>
    <w:rsid w:val="00D8708F"/>
    <w:rsid w:val="00D926BE"/>
    <w:rsid w:val="00D94A3B"/>
    <w:rsid w:val="00D97EF0"/>
    <w:rsid w:val="00DA2E97"/>
    <w:rsid w:val="00DA3AE4"/>
    <w:rsid w:val="00DA3D45"/>
    <w:rsid w:val="00DA57BB"/>
    <w:rsid w:val="00DA67CA"/>
    <w:rsid w:val="00DA7A37"/>
    <w:rsid w:val="00DB4E22"/>
    <w:rsid w:val="00DB5AC0"/>
    <w:rsid w:val="00DB7F40"/>
    <w:rsid w:val="00DC541F"/>
    <w:rsid w:val="00DC70C4"/>
    <w:rsid w:val="00DC7518"/>
    <w:rsid w:val="00DD09D1"/>
    <w:rsid w:val="00DD10F1"/>
    <w:rsid w:val="00DD433B"/>
    <w:rsid w:val="00DD5881"/>
    <w:rsid w:val="00DD72D5"/>
    <w:rsid w:val="00DD75CB"/>
    <w:rsid w:val="00DE2906"/>
    <w:rsid w:val="00DE2B7E"/>
    <w:rsid w:val="00DE341F"/>
    <w:rsid w:val="00DE5A64"/>
    <w:rsid w:val="00DF071D"/>
    <w:rsid w:val="00DF0768"/>
    <w:rsid w:val="00DF0AAF"/>
    <w:rsid w:val="00DF1BF8"/>
    <w:rsid w:val="00DF24EA"/>
    <w:rsid w:val="00DF255C"/>
    <w:rsid w:val="00DF436A"/>
    <w:rsid w:val="00DF462F"/>
    <w:rsid w:val="00DF4FC9"/>
    <w:rsid w:val="00DF6A13"/>
    <w:rsid w:val="00DF6A4B"/>
    <w:rsid w:val="00E019BC"/>
    <w:rsid w:val="00E02CD6"/>
    <w:rsid w:val="00E056D8"/>
    <w:rsid w:val="00E146F3"/>
    <w:rsid w:val="00E148DA"/>
    <w:rsid w:val="00E15381"/>
    <w:rsid w:val="00E20043"/>
    <w:rsid w:val="00E2165C"/>
    <w:rsid w:val="00E21823"/>
    <w:rsid w:val="00E23F2F"/>
    <w:rsid w:val="00E242C9"/>
    <w:rsid w:val="00E32928"/>
    <w:rsid w:val="00E347F4"/>
    <w:rsid w:val="00E34904"/>
    <w:rsid w:val="00E349DA"/>
    <w:rsid w:val="00E37CAE"/>
    <w:rsid w:val="00E470DD"/>
    <w:rsid w:val="00E534A2"/>
    <w:rsid w:val="00E55060"/>
    <w:rsid w:val="00E5569D"/>
    <w:rsid w:val="00E5670E"/>
    <w:rsid w:val="00E57D93"/>
    <w:rsid w:val="00E57FB9"/>
    <w:rsid w:val="00E620BD"/>
    <w:rsid w:val="00E67087"/>
    <w:rsid w:val="00E72C81"/>
    <w:rsid w:val="00E75A70"/>
    <w:rsid w:val="00E77A25"/>
    <w:rsid w:val="00E81194"/>
    <w:rsid w:val="00E81E6E"/>
    <w:rsid w:val="00E829EA"/>
    <w:rsid w:val="00E85C0B"/>
    <w:rsid w:val="00E8752B"/>
    <w:rsid w:val="00E87C8D"/>
    <w:rsid w:val="00E900DF"/>
    <w:rsid w:val="00E907EB"/>
    <w:rsid w:val="00E91433"/>
    <w:rsid w:val="00E97812"/>
    <w:rsid w:val="00EA0D3A"/>
    <w:rsid w:val="00EA651A"/>
    <w:rsid w:val="00EA654A"/>
    <w:rsid w:val="00EB29E7"/>
    <w:rsid w:val="00EB39F4"/>
    <w:rsid w:val="00EB5F16"/>
    <w:rsid w:val="00EC1894"/>
    <w:rsid w:val="00EC6E2A"/>
    <w:rsid w:val="00ED097A"/>
    <w:rsid w:val="00ED3BA1"/>
    <w:rsid w:val="00ED3D4A"/>
    <w:rsid w:val="00ED4931"/>
    <w:rsid w:val="00ED53D9"/>
    <w:rsid w:val="00ED7246"/>
    <w:rsid w:val="00EE0DA2"/>
    <w:rsid w:val="00EE4973"/>
    <w:rsid w:val="00EE5BD5"/>
    <w:rsid w:val="00EE655D"/>
    <w:rsid w:val="00EE6B98"/>
    <w:rsid w:val="00EF29FB"/>
    <w:rsid w:val="00EF389F"/>
    <w:rsid w:val="00EF77CD"/>
    <w:rsid w:val="00EF7E18"/>
    <w:rsid w:val="00F01E68"/>
    <w:rsid w:val="00F1238E"/>
    <w:rsid w:val="00F125B7"/>
    <w:rsid w:val="00F132E6"/>
    <w:rsid w:val="00F136A2"/>
    <w:rsid w:val="00F1437C"/>
    <w:rsid w:val="00F165A0"/>
    <w:rsid w:val="00F175FC"/>
    <w:rsid w:val="00F17745"/>
    <w:rsid w:val="00F2071E"/>
    <w:rsid w:val="00F220EF"/>
    <w:rsid w:val="00F23522"/>
    <w:rsid w:val="00F26916"/>
    <w:rsid w:val="00F30B70"/>
    <w:rsid w:val="00F326E1"/>
    <w:rsid w:val="00F37EE8"/>
    <w:rsid w:val="00F41FBC"/>
    <w:rsid w:val="00F43FB6"/>
    <w:rsid w:val="00F45115"/>
    <w:rsid w:val="00F45D3A"/>
    <w:rsid w:val="00F46815"/>
    <w:rsid w:val="00F46C88"/>
    <w:rsid w:val="00F47F25"/>
    <w:rsid w:val="00F5048B"/>
    <w:rsid w:val="00F508A5"/>
    <w:rsid w:val="00F55EC8"/>
    <w:rsid w:val="00F662D3"/>
    <w:rsid w:val="00F6633B"/>
    <w:rsid w:val="00F66367"/>
    <w:rsid w:val="00F71837"/>
    <w:rsid w:val="00F71CEA"/>
    <w:rsid w:val="00F7208C"/>
    <w:rsid w:val="00F73040"/>
    <w:rsid w:val="00F77D3E"/>
    <w:rsid w:val="00F83121"/>
    <w:rsid w:val="00F833BC"/>
    <w:rsid w:val="00F87FDB"/>
    <w:rsid w:val="00F92244"/>
    <w:rsid w:val="00F923FF"/>
    <w:rsid w:val="00F94E8A"/>
    <w:rsid w:val="00F96242"/>
    <w:rsid w:val="00F96E7D"/>
    <w:rsid w:val="00F96F6F"/>
    <w:rsid w:val="00FA1D7B"/>
    <w:rsid w:val="00FA20EA"/>
    <w:rsid w:val="00FA48B5"/>
    <w:rsid w:val="00FA5278"/>
    <w:rsid w:val="00FA76F9"/>
    <w:rsid w:val="00FB144E"/>
    <w:rsid w:val="00FB34F8"/>
    <w:rsid w:val="00FB43D0"/>
    <w:rsid w:val="00FB7CD2"/>
    <w:rsid w:val="00FB7E9C"/>
    <w:rsid w:val="00FC1B0A"/>
    <w:rsid w:val="00FC34E4"/>
    <w:rsid w:val="00FC5506"/>
    <w:rsid w:val="00FC74E2"/>
    <w:rsid w:val="00FC7EF7"/>
    <w:rsid w:val="00FD0062"/>
    <w:rsid w:val="00FD052C"/>
    <w:rsid w:val="00FD12CB"/>
    <w:rsid w:val="00FD230F"/>
    <w:rsid w:val="00FD2892"/>
    <w:rsid w:val="00FD38F2"/>
    <w:rsid w:val="00FD3E1B"/>
    <w:rsid w:val="00FD57BC"/>
    <w:rsid w:val="00FD65B1"/>
    <w:rsid w:val="00FD6A86"/>
    <w:rsid w:val="00FD7D2D"/>
    <w:rsid w:val="00FE23AF"/>
    <w:rsid w:val="00FE78DE"/>
    <w:rsid w:val="00FE7B78"/>
    <w:rsid w:val="00FF35F3"/>
    <w:rsid w:val="00FF3741"/>
    <w:rsid w:val="00FF4C13"/>
    <w:rsid w:val="00FF53C4"/>
    <w:rsid w:val="00FF5701"/>
    <w:rsid w:val="00FF5D90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DAD"/>
    <w:pPr>
      <w:ind w:left="720"/>
      <w:contextualSpacing/>
    </w:pPr>
  </w:style>
  <w:style w:type="character" w:styleId="a5">
    <w:name w:val="Hyperlink"/>
    <w:uiPriority w:val="99"/>
    <w:unhideWhenUsed/>
    <w:rsid w:val="00A71D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DAD"/>
    <w:pPr>
      <w:ind w:left="720"/>
      <w:contextualSpacing/>
    </w:pPr>
  </w:style>
  <w:style w:type="character" w:styleId="a5">
    <w:name w:val="Hyperlink"/>
    <w:uiPriority w:val="99"/>
    <w:unhideWhenUsed/>
    <w:rsid w:val="00A71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enoblinfo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vastyano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2016-06-07T11:19:00Z</cp:lastPrinted>
  <dcterms:created xsi:type="dcterms:W3CDTF">2015-11-06T13:25:00Z</dcterms:created>
  <dcterms:modified xsi:type="dcterms:W3CDTF">2016-06-07T11:42:00Z</dcterms:modified>
</cp:coreProperties>
</file>